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EF55" w14:textId="3644CC23" w:rsidR="00BC1C87" w:rsidRDefault="00BC1C87" w:rsidP="005516D5">
      <w:pPr>
        <w:spacing w:after="12" w:line="259" w:lineRule="auto"/>
        <w:ind w:left="0" w:firstLine="0"/>
        <w:jc w:val="center"/>
        <w:rPr>
          <w:b/>
          <w:color w:val="000000" w:themeColor="text1"/>
          <w:sz w:val="44"/>
          <w:szCs w:val="44"/>
        </w:rPr>
      </w:pPr>
      <w:r w:rsidRPr="00FE4C39">
        <w:rPr>
          <w:b/>
          <w:color w:val="000000" w:themeColor="text1"/>
          <w:sz w:val="44"/>
          <w:szCs w:val="44"/>
        </w:rPr>
        <w:t>T</w:t>
      </w:r>
      <w:r w:rsidR="00A657A5">
        <w:rPr>
          <w:b/>
          <w:color w:val="000000" w:themeColor="text1"/>
          <w:sz w:val="44"/>
          <w:szCs w:val="44"/>
        </w:rPr>
        <w:t>illægsregler for Jyde Cup</w:t>
      </w:r>
      <w:r w:rsidR="005516D5">
        <w:rPr>
          <w:b/>
          <w:color w:val="000000" w:themeColor="text1"/>
          <w:sz w:val="44"/>
          <w:szCs w:val="44"/>
        </w:rPr>
        <w:t xml:space="preserve"> i </w:t>
      </w:r>
      <w:r w:rsidR="00C23467">
        <w:rPr>
          <w:b/>
          <w:color w:val="000000" w:themeColor="text1"/>
          <w:sz w:val="44"/>
          <w:szCs w:val="44"/>
        </w:rPr>
        <w:t>TMS</w:t>
      </w:r>
      <w:r w:rsidR="00381F67">
        <w:rPr>
          <w:b/>
          <w:color w:val="000000" w:themeColor="text1"/>
          <w:sz w:val="44"/>
          <w:szCs w:val="44"/>
        </w:rPr>
        <w:t>K</w:t>
      </w:r>
      <w:r w:rsidR="009222DF">
        <w:rPr>
          <w:b/>
          <w:color w:val="000000" w:themeColor="text1"/>
          <w:sz w:val="44"/>
          <w:szCs w:val="44"/>
        </w:rPr>
        <w:t xml:space="preserve"> 2021</w:t>
      </w:r>
    </w:p>
    <w:p w14:paraId="4F28587C" w14:textId="77777777" w:rsidR="00280FC8" w:rsidRDefault="00280FC8" w:rsidP="005516D5">
      <w:pPr>
        <w:spacing w:after="12" w:line="259" w:lineRule="auto"/>
        <w:ind w:left="0" w:firstLine="0"/>
        <w:jc w:val="center"/>
        <w:rPr>
          <w:b/>
          <w:color w:val="000000" w:themeColor="text1"/>
          <w:sz w:val="44"/>
          <w:szCs w:val="44"/>
        </w:rPr>
      </w:pPr>
    </w:p>
    <w:p w14:paraId="59D76742" w14:textId="77777777" w:rsidR="00255D4B" w:rsidRPr="00FE4C39" w:rsidRDefault="00255D4B" w:rsidP="00C81270">
      <w:pPr>
        <w:spacing w:after="12" w:line="259" w:lineRule="auto"/>
        <w:ind w:left="0" w:firstLine="0"/>
        <w:rPr>
          <w:b/>
          <w:sz w:val="44"/>
          <w:szCs w:val="44"/>
        </w:rPr>
      </w:pPr>
    </w:p>
    <w:p w14:paraId="37A1437E" w14:textId="77777777" w:rsidR="00C22FB7" w:rsidRPr="00C81270" w:rsidRDefault="00CE4DAF" w:rsidP="002C7E9B">
      <w:pPr>
        <w:spacing w:after="12" w:line="259" w:lineRule="auto"/>
        <w:ind w:left="0" w:firstLine="0"/>
        <w:rPr>
          <w:b/>
          <w:i/>
          <w:sz w:val="40"/>
          <w:szCs w:val="40"/>
        </w:rPr>
      </w:pPr>
      <w:r>
        <w:rPr>
          <w:noProof/>
        </w:rPr>
        <w:drawing>
          <wp:inline distT="0" distB="0" distL="0" distR="0" wp14:anchorId="7C00B306" wp14:editId="41E0DA33">
            <wp:extent cx="646077" cy="635887"/>
            <wp:effectExtent l="0" t="0" r="190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90" cy="6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03A0">
        <w:rPr>
          <w:b/>
          <w:i/>
          <w:noProof/>
          <w:sz w:val="40"/>
          <w:szCs w:val="40"/>
        </w:rPr>
        <w:drawing>
          <wp:inline distT="0" distB="0" distL="0" distR="0" wp14:anchorId="6A1FBB74" wp14:editId="5E6744AE">
            <wp:extent cx="838895" cy="444448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47" cy="48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481">
        <w:rPr>
          <w:b/>
          <w:i/>
          <w:noProof/>
          <w:sz w:val="40"/>
          <w:szCs w:val="40"/>
        </w:rPr>
        <w:drawing>
          <wp:inline distT="0" distB="0" distL="0" distR="0" wp14:anchorId="3AC2A47F" wp14:editId="582D7B72">
            <wp:extent cx="741872" cy="555687"/>
            <wp:effectExtent l="0" t="0" r="127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ønders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887" cy="60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50">
        <w:rPr>
          <w:b/>
          <w:noProof/>
          <w:sz w:val="44"/>
          <w:szCs w:val="44"/>
        </w:rPr>
        <w:drawing>
          <wp:inline distT="0" distB="0" distL="0" distR="0" wp14:anchorId="63E5A00D" wp14:editId="7B39F22E">
            <wp:extent cx="2072029" cy="313664"/>
            <wp:effectExtent l="0" t="0" r="444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oj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615" cy="4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CE3">
        <w:rPr>
          <w:b/>
          <w:i/>
          <w:noProof/>
          <w:sz w:val="40"/>
          <w:szCs w:val="40"/>
        </w:rPr>
        <w:drawing>
          <wp:inline distT="0" distB="0" distL="0" distR="0" wp14:anchorId="790CB848" wp14:editId="78069FCF">
            <wp:extent cx="629728" cy="629728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87" cy="65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1B50">
        <w:rPr>
          <w:b/>
          <w:i/>
          <w:noProof/>
          <w:sz w:val="40"/>
          <w:szCs w:val="40"/>
        </w:rPr>
        <w:drawing>
          <wp:inline distT="0" distB="0" distL="0" distR="0" wp14:anchorId="312DB991" wp14:editId="4234C2C5">
            <wp:extent cx="797890" cy="685789"/>
            <wp:effectExtent l="0" t="0" r="254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090" cy="72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6C25">
        <w:rPr>
          <w:b/>
          <w:i/>
          <w:noProof/>
          <w:sz w:val="40"/>
          <w:szCs w:val="40"/>
        </w:rPr>
        <w:drawing>
          <wp:inline distT="0" distB="0" distL="0" distR="0" wp14:anchorId="7D20EA43" wp14:editId="72C7FF5A">
            <wp:extent cx="1219202" cy="304801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kærbæ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30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6FD8F" w14:textId="77777777" w:rsidR="001A5063" w:rsidRDefault="00F10F6E" w:rsidP="001A5063">
      <w:pPr>
        <w:spacing w:after="12" w:line="259" w:lineRule="auto"/>
        <w:ind w:left="0" w:firstLine="0"/>
      </w:pPr>
      <w:r>
        <w:t xml:space="preserve">                                            </w:t>
      </w:r>
      <w:r>
        <w:rPr>
          <w:noProof/>
        </w:rPr>
        <w:t xml:space="preserve">                      </w:t>
      </w:r>
    </w:p>
    <w:p w14:paraId="615A270C" w14:textId="77777777" w:rsidR="00FE4C39" w:rsidRDefault="00FE4C39" w:rsidP="001A5063">
      <w:pPr>
        <w:spacing w:after="12" w:line="259" w:lineRule="auto"/>
        <w:ind w:left="0" w:firstLine="0"/>
      </w:pPr>
    </w:p>
    <w:p w14:paraId="5A98D7DE" w14:textId="77777777" w:rsidR="00BC1C87" w:rsidRDefault="00BC1C87" w:rsidP="001A5063">
      <w:pPr>
        <w:spacing w:after="12" w:line="259" w:lineRule="auto"/>
        <w:ind w:left="0" w:firstLine="0"/>
        <w:rPr>
          <w:b/>
        </w:rPr>
      </w:pPr>
      <w:r w:rsidRPr="00CC27AA">
        <w:rPr>
          <w:b/>
        </w:rPr>
        <w:t>Løbsarrangør og sekretariat:</w:t>
      </w:r>
    </w:p>
    <w:p w14:paraId="349E37B1" w14:textId="77777777" w:rsidR="007D01B8" w:rsidRDefault="007D01B8" w:rsidP="007D01B8">
      <w:pPr>
        <w:shd w:val="clear" w:color="auto" w:fill="FFFFFF"/>
        <w:spacing w:after="0" w:line="240" w:lineRule="auto"/>
        <w:ind w:left="0" w:firstLine="0"/>
      </w:pPr>
      <w:r>
        <w:t xml:space="preserve">Als gokart klub </w:t>
      </w:r>
      <w:r w:rsidRPr="007C5C06">
        <w:rPr>
          <w:rFonts w:eastAsia="Times New Roman"/>
          <w:sz w:val="21"/>
          <w:szCs w:val="21"/>
        </w:rPr>
        <w:t>Pilehavevej 10</w:t>
      </w:r>
      <w:r>
        <w:rPr>
          <w:rFonts w:eastAsia="Times New Roman"/>
          <w:sz w:val="21"/>
          <w:szCs w:val="21"/>
        </w:rPr>
        <w:t>.6440 Augustenborg.</w:t>
      </w:r>
      <w:r w:rsidRPr="007C5C06">
        <w:t xml:space="preserve"> </w:t>
      </w:r>
      <w:r>
        <w:t xml:space="preserve">     </w:t>
      </w:r>
      <w:r w:rsidR="00A5360D">
        <w:t xml:space="preserve">  </w:t>
      </w:r>
      <w:hyperlink r:id="rId13" w:history="1">
        <w:r w:rsidRPr="00AB0775">
          <w:rPr>
            <w:rStyle w:val="Hyperlink"/>
          </w:rPr>
          <w:t>info@alsgokartklub.dk</w:t>
        </w:r>
      </w:hyperlink>
    </w:p>
    <w:p w14:paraId="34CB4530" w14:textId="77777777" w:rsidR="00D24E68" w:rsidRDefault="00D24E68" w:rsidP="001A5063">
      <w:pPr>
        <w:spacing w:after="12" w:line="259" w:lineRule="auto"/>
        <w:ind w:left="0" w:firstLine="0"/>
      </w:pPr>
      <w:r>
        <w:t>Grindsted gokart</w:t>
      </w:r>
      <w:r w:rsidR="00761705">
        <w:t xml:space="preserve"> </w:t>
      </w:r>
      <w:r>
        <w:t>klub Vesterhedevej 7. 7200 Grindsted</w:t>
      </w:r>
      <w:r w:rsidR="00761705">
        <w:t>.</w:t>
      </w:r>
      <w:r w:rsidR="00A5360D">
        <w:t xml:space="preserve"> </w:t>
      </w:r>
      <w:r>
        <w:t xml:space="preserve"> </w:t>
      </w:r>
      <w:r w:rsidR="00A5360D">
        <w:t xml:space="preserve"> </w:t>
      </w:r>
      <w:hyperlink r:id="rId14" w:history="1">
        <w:r w:rsidR="003C7350" w:rsidRPr="00AB0775">
          <w:rPr>
            <w:rStyle w:val="Hyperlink"/>
          </w:rPr>
          <w:t>info@grindstedgokartklub.dk</w:t>
        </w:r>
      </w:hyperlink>
    </w:p>
    <w:p w14:paraId="752A0BA4" w14:textId="77777777" w:rsidR="005A52C9" w:rsidRDefault="003C7350" w:rsidP="007C5C06">
      <w:pPr>
        <w:shd w:val="clear" w:color="auto" w:fill="FFFFFF"/>
        <w:spacing w:after="0" w:line="240" w:lineRule="auto"/>
        <w:ind w:left="0" w:firstLine="0"/>
      </w:pPr>
      <w:r>
        <w:t>Søndersø Karting Klub</w:t>
      </w:r>
      <w:r w:rsidR="00ED4A04">
        <w:t xml:space="preserve"> Ejbyvej 94. 5471 Søndersø</w:t>
      </w:r>
      <w:r w:rsidR="00ED4A04" w:rsidRPr="00FE4688">
        <w:rPr>
          <w:color w:val="4472C4" w:themeColor="accent5"/>
          <w:sz w:val="22"/>
        </w:rPr>
        <w:t xml:space="preserve">.  </w:t>
      </w:r>
      <w:r w:rsidRPr="00FE4688">
        <w:rPr>
          <w:color w:val="4472C4" w:themeColor="accent5"/>
          <w:sz w:val="22"/>
        </w:rPr>
        <w:t xml:space="preserve">    </w:t>
      </w:r>
      <w:r w:rsidR="005A52C9" w:rsidRPr="00FE4688">
        <w:rPr>
          <w:color w:val="4472C4" w:themeColor="accent5"/>
          <w:sz w:val="22"/>
        </w:rPr>
        <w:t xml:space="preserve"> </w:t>
      </w:r>
      <w:r w:rsidR="00A5360D">
        <w:rPr>
          <w:color w:val="4472C4" w:themeColor="accent5"/>
          <w:sz w:val="22"/>
        </w:rPr>
        <w:t xml:space="preserve">  </w:t>
      </w:r>
      <w:hyperlink r:id="rId15" w:history="1">
        <w:r w:rsidR="005A52C9" w:rsidRPr="00FE4688">
          <w:rPr>
            <w:color w:val="4472C4" w:themeColor="accent5"/>
            <w:sz w:val="22"/>
            <w:u w:val="single"/>
            <w:shd w:val="clear" w:color="auto" w:fill="FFFFFF"/>
          </w:rPr>
          <w:t>meretefr@webspeed.dk</w:t>
        </w:r>
      </w:hyperlink>
      <w:r>
        <w:t xml:space="preserve"> </w:t>
      </w:r>
    </w:p>
    <w:p w14:paraId="690D7E2C" w14:textId="77777777" w:rsidR="003B3894" w:rsidRDefault="00BA58FA" w:rsidP="007C5C06">
      <w:pPr>
        <w:shd w:val="clear" w:color="auto" w:fill="FFFFFF"/>
        <w:spacing w:after="0" w:line="240" w:lineRule="auto"/>
        <w:ind w:left="0" w:firstLine="0"/>
      </w:pPr>
      <w:r>
        <w:t>Vojens Karting Klub</w:t>
      </w:r>
      <w:r w:rsidR="00B56E38">
        <w:t xml:space="preserve">, Tingvejen 27, 6500 Vojens             </w:t>
      </w:r>
      <w:r w:rsidR="00A5360D">
        <w:t xml:space="preserve">   </w:t>
      </w:r>
      <w:hyperlink r:id="rId16" w:history="1">
        <w:r w:rsidR="00FA1174" w:rsidRPr="00EE437A">
          <w:rPr>
            <w:rStyle w:val="Hyperlink"/>
          </w:rPr>
          <w:t>info@kart-racing-vojens.dk</w:t>
        </w:r>
      </w:hyperlink>
      <w:r w:rsidR="00FA1174">
        <w:t xml:space="preserve"> </w:t>
      </w:r>
      <w:r w:rsidR="00B56E38">
        <w:t xml:space="preserve"> </w:t>
      </w:r>
    </w:p>
    <w:p w14:paraId="45AE57E5" w14:textId="77777777" w:rsidR="00BA58FA" w:rsidRPr="00A5360D" w:rsidRDefault="00A5360D" w:rsidP="007C5C06">
      <w:pPr>
        <w:shd w:val="clear" w:color="auto" w:fill="FFFFFF"/>
        <w:spacing w:after="0" w:line="240" w:lineRule="auto"/>
        <w:ind w:left="0" w:firstLine="0"/>
      </w:pPr>
      <w:r w:rsidRPr="00A5360D">
        <w:rPr>
          <w:rFonts w:ascii="Helvetica" w:hAnsi="Helvetica" w:cs="Helvetica"/>
          <w:color w:val="000000" w:themeColor="text1"/>
          <w:szCs w:val="20"/>
          <w:shd w:val="clear" w:color="auto" w:fill="FFFFFF"/>
        </w:rPr>
        <w:t>Thy Karting Center Lufthavnsvej 9, DK-7730 Hanstholm</w:t>
      </w:r>
      <w:r w:rsidR="00AB2BD7">
        <w:t xml:space="preserve">   </w:t>
      </w:r>
      <w:hyperlink r:id="rId17" w:history="1">
        <w:r w:rsidR="00AB2BD7" w:rsidRPr="00AB2BD7">
          <w:rPr>
            <w:rFonts w:ascii="Calibri" w:hAnsi="Calibri"/>
            <w:color w:val="0563C1"/>
            <w:sz w:val="22"/>
            <w:u w:val="single"/>
            <w:shd w:val="clear" w:color="auto" w:fill="FFFFFF"/>
          </w:rPr>
          <w:t>sa@nordfiber.dk</w:t>
        </w:r>
      </w:hyperlink>
      <w:r w:rsidR="00B56E38" w:rsidRPr="00A5360D">
        <w:t xml:space="preserve">          </w:t>
      </w:r>
    </w:p>
    <w:p w14:paraId="4C6EB3F9" w14:textId="77777777" w:rsidR="00596E39" w:rsidRDefault="00596E39" w:rsidP="00CC27AA">
      <w:pPr>
        <w:ind w:left="0" w:right="912" w:firstLine="0"/>
        <w:rPr>
          <w:rFonts w:eastAsia="Times New Roman"/>
          <w:color w:val="5B5B5B"/>
          <w:sz w:val="18"/>
          <w:szCs w:val="18"/>
        </w:rPr>
      </w:pPr>
    </w:p>
    <w:p w14:paraId="4DFB31BF" w14:textId="77777777" w:rsidR="00596E39" w:rsidRDefault="00596E39" w:rsidP="00CC27AA">
      <w:pPr>
        <w:ind w:left="0" w:right="912" w:firstLine="0"/>
        <w:rPr>
          <w:b/>
          <w:sz w:val="24"/>
          <w:szCs w:val="24"/>
        </w:rPr>
      </w:pPr>
    </w:p>
    <w:p w14:paraId="38B04182" w14:textId="77777777" w:rsidR="00C22FB7" w:rsidRPr="008B6DC3" w:rsidRDefault="00C22FB7" w:rsidP="00CC27AA">
      <w:pPr>
        <w:ind w:left="0" w:right="912" w:firstLine="0"/>
        <w:rPr>
          <w:sz w:val="24"/>
          <w:szCs w:val="24"/>
        </w:rPr>
      </w:pPr>
      <w:r w:rsidRPr="000B5E90">
        <w:rPr>
          <w:b/>
          <w:sz w:val="24"/>
          <w:szCs w:val="24"/>
        </w:rPr>
        <w:t>Løbsdatoer:</w:t>
      </w:r>
    </w:p>
    <w:tbl>
      <w:tblPr>
        <w:tblStyle w:val="Tabel-Gitter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6"/>
        <w:gridCol w:w="860"/>
        <w:gridCol w:w="860"/>
        <w:gridCol w:w="860"/>
        <w:gridCol w:w="1379"/>
        <w:gridCol w:w="1276"/>
        <w:gridCol w:w="992"/>
        <w:gridCol w:w="992"/>
        <w:gridCol w:w="992"/>
        <w:gridCol w:w="1134"/>
      </w:tblGrid>
      <w:tr w:rsidR="00757E4B" w:rsidRPr="008B6DC3" w14:paraId="115CACBA" w14:textId="77777777" w:rsidTr="003B3894">
        <w:trPr>
          <w:trHeight w:val="190"/>
          <w:jc w:val="center"/>
        </w:trPr>
        <w:tc>
          <w:tcPr>
            <w:tcW w:w="856" w:type="dxa"/>
          </w:tcPr>
          <w:p w14:paraId="5CCDD8E3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3.</w:t>
            </w:r>
          </w:p>
          <w:p w14:paraId="6006734D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april</w:t>
            </w:r>
          </w:p>
          <w:p w14:paraId="72822DF5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AGK</w:t>
            </w:r>
          </w:p>
        </w:tc>
        <w:tc>
          <w:tcPr>
            <w:tcW w:w="860" w:type="dxa"/>
          </w:tcPr>
          <w:p w14:paraId="0729F9CE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4.</w:t>
            </w:r>
          </w:p>
          <w:p w14:paraId="70611997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april</w:t>
            </w:r>
          </w:p>
          <w:p w14:paraId="581FBA2D" w14:textId="77777777" w:rsidR="00757E4B" w:rsidRPr="008B6DC3" w:rsidRDefault="00757E4B" w:rsidP="009528FE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AGK</w:t>
            </w:r>
          </w:p>
        </w:tc>
        <w:tc>
          <w:tcPr>
            <w:tcW w:w="860" w:type="dxa"/>
          </w:tcPr>
          <w:p w14:paraId="54364828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29.</w:t>
            </w:r>
          </w:p>
          <w:p w14:paraId="417B1161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maj</w:t>
            </w:r>
          </w:p>
          <w:p w14:paraId="295690D4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GGK</w:t>
            </w:r>
          </w:p>
        </w:tc>
        <w:tc>
          <w:tcPr>
            <w:tcW w:w="860" w:type="dxa"/>
          </w:tcPr>
          <w:p w14:paraId="78FEDFA4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30.</w:t>
            </w:r>
          </w:p>
          <w:p w14:paraId="64D6937B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maj</w:t>
            </w:r>
          </w:p>
          <w:p w14:paraId="16E4CE19" w14:textId="77777777" w:rsidR="00757E4B" w:rsidRPr="008B6DC3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GGK</w:t>
            </w:r>
          </w:p>
        </w:tc>
        <w:tc>
          <w:tcPr>
            <w:tcW w:w="1379" w:type="dxa"/>
          </w:tcPr>
          <w:p w14:paraId="62C34496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18.</w:t>
            </w:r>
          </w:p>
          <w:p w14:paraId="782B0E79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September</w:t>
            </w:r>
          </w:p>
          <w:p w14:paraId="26D72BF3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SSK</w:t>
            </w:r>
          </w:p>
        </w:tc>
        <w:tc>
          <w:tcPr>
            <w:tcW w:w="1276" w:type="dxa"/>
          </w:tcPr>
          <w:p w14:paraId="27BDC3A6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19.</w:t>
            </w:r>
          </w:p>
          <w:p w14:paraId="36077DE3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September</w:t>
            </w:r>
          </w:p>
          <w:p w14:paraId="58754B59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  <w:r w:rsidRPr="00593B86">
              <w:rPr>
                <w:szCs w:val="20"/>
              </w:rPr>
              <w:t>SSK</w:t>
            </w:r>
          </w:p>
          <w:p w14:paraId="26D88607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</w:p>
          <w:p w14:paraId="5B9A7536" w14:textId="77777777" w:rsidR="00757E4B" w:rsidRPr="00593B86" w:rsidRDefault="00757E4B" w:rsidP="00937C33">
            <w:pPr>
              <w:spacing w:after="12"/>
              <w:ind w:left="0" w:firstLine="0"/>
              <w:rPr>
                <w:szCs w:val="20"/>
              </w:rPr>
            </w:pPr>
          </w:p>
        </w:tc>
        <w:tc>
          <w:tcPr>
            <w:tcW w:w="992" w:type="dxa"/>
          </w:tcPr>
          <w:p w14:paraId="4F8F7B13" w14:textId="77777777" w:rsidR="00757E4B" w:rsidRPr="008B2202" w:rsidRDefault="00757E4B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2.</w:t>
            </w:r>
          </w:p>
          <w:p w14:paraId="4E71554D" w14:textId="77777777" w:rsidR="00757E4B" w:rsidRPr="008B2202" w:rsidRDefault="00757E4B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Oktober</w:t>
            </w:r>
          </w:p>
          <w:p w14:paraId="6CE25D29" w14:textId="08582DE4" w:rsidR="00757E4B" w:rsidRPr="008B2202" w:rsidRDefault="004A3B8F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TMS</w:t>
            </w:r>
            <w:r w:rsidR="00381F67">
              <w:rPr>
                <w:b/>
                <w:bCs/>
                <w:szCs w:val="20"/>
              </w:rPr>
              <w:t>K</w:t>
            </w:r>
          </w:p>
        </w:tc>
        <w:tc>
          <w:tcPr>
            <w:tcW w:w="992" w:type="dxa"/>
          </w:tcPr>
          <w:p w14:paraId="431CE734" w14:textId="77777777" w:rsidR="00757E4B" w:rsidRPr="008B2202" w:rsidRDefault="00757E4B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3.</w:t>
            </w:r>
          </w:p>
          <w:p w14:paraId="46DE92BA" w14:textId="77777777" w:rsidR="00757E4B" w:rsidRPr="008B2202" w:rsidRDefault="00757E4B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Oktober</w:t>
            </w:r>
          </w:p>
          <w:p w14:paraId="63AFC56E" w14:textId="39E528C5" w:rsidR="00757E4B" w:rsidRPr="008B2202" w:rsidRDefault="004A3B8F" w:rsidP="00937C33">
            <w:pPr>
              <w:spacing w:after="12"/>
              <w:ind w:left="0" w:firstLine="0"/>
              <w:rPr>
                <w:b/>
                <w:bCs/>
                <w:szCs w:val="20"/>
              </w:rPr>
            </w:pPr>
            <w:r w:rsidRPr="008B2202">
              <w:rPr>
                <w:b/>
                <w:bCs/>
                <w:szCs w:val="20"/>
              </w:rPr>
              <w:t>TMS</w:t>
            </w:r>
            <w:r w:rsidR="00381F67">
              <w:rPr>
                <w:b/>
                <w:bCs/>
                <w:szCs w:val="20"/>
              </w:rPr>
              <w:t>K</w:t>
            </w:r>
          </w:p>
        </w:tc>
        <w:tc>
          <w:tcPr>
            <w:tcW w:w="992" w:type="dxa"/>
          </w:tcPr>
          <w:p w14:paraId="69360153" w14:textId="77777777" w:rsidR="00757E4B" w:rsidRPr="008B6DC3" w:rsidRDefault="008B6DC3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23.</w:t>
            </w:r>
          </w:p>
          <w:p w14:paraId="57DDAA5D" w14:textId="77777777" w:rsidR="008B6DC3" w:rsidRDefault="008B6DC3" w:rsidP="00937C33">
            <w:pPr>
              <w:spacing w:after="12"/>
              <w:ind w:left="0" w:firstLine="0"/>
              <w:rPr>
                <w:szCs w:val="20"/>
              </w:rPr>
            </w:pPr>
            <w:r w:rsidRPr="008B6DC3">
              <w:rPr>
                <w:szCs w:val="20"/>
              </w:rPr>
              <w:t>Oktober</w:t>
            </w:r>
          </w:p>
          <w:p w14:paraId="6DDD8A20" w14:textId="77777777" w:rsidR="008B6DC3" w:rsidRPr="008B6DC3" w:rsidRDefault="008B6DC3" w:rsidP="00937C33">
            <w:pPr>
              <w:spacing w:after="12"/>
              <w:ind w:left="0" w:firstLine="0"/>
              <w:rPr>
                <w:szCs w:val="20"/>
              </w:rPr>
            </w:pPr>
            <w:r>
              <w:rPr>
                <w:szCs w:val="20"/>
              </w:rPr>
              <w:t>VVK</w:t>
            </w:r>
          </w:p>
        </w:tc>
        <w:tc>
          <w:tcPr>
            <w:tcW w:w="1134" w:type="dxa"/>
          </w:tcPr>
          <w:p w14:paraId="6708CD62" w14:textId="77777777" w:rsidR="00757E4B" w:rsidRDefault="008B6DC3" w:rsidP="00937C33">
            <w:pPr>
              <w:spacing w:after="12"/>
              <w:ind w:left="0" w:firstLine="0"/>
              <w:rPr>
                <w:szCs w:val="20"/>
              </w:rPr>
            </w:pPr>
            <w:r>
              <w:rPr>
                <w:szCs w:val="20"/>
              </w:rPr>
              <w:t>24.</w:t>
            </w:r>
          </w:p>
          <w:p w14:paraId="57BC07D6" w14:textId="77777777" w:rsidR="008B6DC3" w:rsidRDefault="008B6DC3" w:rsidP="00937C33">
            <w:pPr>
              <w:spacing w:after="12"/>
              <w:ind w:left="0" w:firstLine="0"/>
              <w:rPr>
                <w:szCs w:val="20"/>
              </w:rPr>
            </w:pPr>
            <w:r>
              <w:rPr>
                <w:szCs w:val="20"/>
              </w:rPr>
              <w:t>Oktober</w:t>
            </w:r>
          </w:p>
          <w:p w14:paraId="63857169" w14:textId="77777777" w:rsidR="008B6DC3" w:rsidRPr="008B6DC3" w:rsidRDefault="008B6DC3" w:rsidP="00937C33">
            <w:pPr>
              <w:spacing w:after="12"/>
              <w:ind w:left="0" w:firstLine="0"/>
              <w:rPr>
                <w:szCs w:val="20"/>
              </w:rPr>
            </w:pPr>
            <w:r>
              <w:rPr>
                <w:szCs w:val="20"/>
              </w:rPr>
              <w:t>VVK</w:t>
            </w:r>
          </w:p>
        </w:tc>
      </w:tr>
      <w:tr w:rsidR="00757E4B" w14:paraId="38FCC508" w14:textId="77777777" w:rsidTr="003B3894">
        <w:trPr>
          <w:trHeight w:val="190"/>
          <w:jc w:val="center"/>
        </w:trPr>
        <w:tc>
          <w:tcPr>
            <w:tcW w:w="856" w:type="dxa"/>
          </w:tcPr>
          <w:p w14:paraId="2B5B1E68" w14:textId="77777777" w:rsidR="00757E4B" w:rsidRPr="003A7F9F" w:rsidRDefault="003A7F9F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Miniput </w:t>
            </w:r>
          </w:p>
        </w:tc>
        <w:tc>
          <w:tcPr>
            <w:tcW w:w="860" w:type="dxa"/>
          </w:tcPr>
          <w:p w14:paraId="61AA5685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Rotax Micro</w:t>
            </w:r>
          </w:p>
        </w:tc>
        <w:tc>
          <w:tcPr>
            <w:tcW w:w="860" w:type="dxa"/>
          </w:tcPr>
          <w:p w14:paraId="5EC604E1" w14:textId="77777777" w:rsidR="00757E4B" w:rsidRPr="003A7F9F" w:rsidRDefault="003A7F9F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Miniput </w:t>
            </w:r>
          </w:p>
        </w:tc>
        <w:tc>
          <w:tcPr>
            <w:tcW w:w="860" w:type="dxa"/>
          </w:tcPr>
          <w:p w14:paraId="6DB62066" w14:textId="77777777" w:rsidR="00757E4B" w:rsidRPr="003A7F9F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Rotax Micro</w:t>
            </w:r>
          </w:p>
        </w:tc>
        <w:tc>
          <w:tcPr>
            <w:tcW w:w="1379" w:type="dxa"/>
          </w:tcPr>
          <w:p w14:paraId="7F05E223" w14:textId="77777777" w:rsidR="00757E4B" w:rsidRPr="00593B86" w:rsidRDefault="003A7F9F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</w:rPr>
              <w:t xml:space="preserve">Miniput </w:t>
            </w:r>
          </w:p>
        </w:tc>
        <w:tc>
          <w:tcPr>
            <w:tcW w:w="1276" w:type="dxa"/>
          </w:tcPr>
          <w:p w14:paraId="1FC146F0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</w:rPr>
              <w:t>Rotax Micro</w:t>
            </w:r>
          </w:p>
        </w:tc>
        <w:tc>
          <w:tcPr>
            <w:tcW w:w="992" w:type="dxa"/>
          </w:tcPr>
          <w:p w14:paraId="54CB2028" w14:textId="77777777" w:rsidR="00757E4B" w:rsidRPr="008B2202" w:rsidRDefault="003A7F9F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 w:rsidRPr="008B2202">
              <w:rPr>
                <w:b/>
                <w:bCs/>
                <w:sz w:val="18"/>
                <w:szCs w:val="18"/>
              </w:rPr>
              <w:t>Miniput</w:t>
            </w:r>
          </w:p>
        </w:tc>
        <w:tc>
          <w:tcPr>
            <w:tcW w:w="992" w:type="dxa"/>
          </w:tcPr>
          <w:p w14:paraId="0F9D7680" w14:textId="77777777" w:rsidR="00757E4B" w:rsidRPr="008B2202" w:rsidRDefault="005C408B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Rotax Micro</w:t>
            </w:r>
          </w:p>
        </w:tc>
        <w:tc>
          <w:tcPr>
            <w:tcW w:w="992" w:type="dxa"/>
          </w:tcPr>
          <w:p w14:paraId="26D7C96B" w14:textId="77777777" w:rsidR="00757E4B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Miniput</w:t>
            </w:r>
            <w:proofErr w:type="spellEnd"/>
          </w:p>
        </w:tc>
        <w:tc>
          <w:tcPr>
            <w:tcW w:w="1134" w:type="dxa"/>
          </w:tcPr>
          <w:p w14:paraId="3F56DB33" w14:textId="77777777" w:rsidR="00757E4B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Dasu J</w:t>
            </w:r>
          </w:p>
          <w:p w14:paraId="0223F864" w14:textId="77777777" w:rsidR="000D4FFC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OkJ</w:t>
            </w:r>
            <w:proofErr w:type="spellEnd"/>
          </w:p>
        </w:tc>
      </w:tr>
      <w:tr w:rsidR="00757E4B" w14:paraId="48275356" w14:textId="77777777" w:rsidTr="003B3894">
        <w:trPr>
          <w:trHeight w:val="190"/>
          <w:jc w:val="center"/>
        </w:trPr>
        <w:tc>
          <w:tcPr>
            <w:tcW w:w="856" w:type="dxa"/>
          </w:tcPr>
          <w:p w14:paraId="541FA04B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Cadett mini</w:t>
            </w:r>
          </w:p>
        </w:tc>
        <w:tc>
          <w:tcPr>
            <w:tcW w:w="860" w:type="dxa"/>
          </w:tcPr>
          <w:p w14:paraId="5C554CAA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Rotax mini</w:t>
            </w:r>
          </w:p>
        </w:tc>
        <w:tc>
          <w:tcPr>
            <w:tcW w:w="860" w:type="dxa"/>
          </w:tcPr>
          <w:p w14:paraId="4F6AF36B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Cadett mini</w:t>
            </w:r>
          </w:p>
        </w:tc>
        <w:tc>
          <w:tcPr>
            <w:tcW w:w="860" w:type="dxa"/>
          </w:tcPr>
          <w:p w14:paraId="55092BA8" w14:textId="77777777" w:rsidR="00757E4B" w:rsidRPr="003A7F9F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Rotax mini</w:t>
            </w:r>
          </w:p>
        </w:tc>
        <w:tc>
          <w:tcPr>
            <w:tcW w:w="1379" w:type="dxa"/>
          </w:tcPr>
          <w:p w14:paraId="5BDCB96D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</w:rPr>
              <w:t>Cadett mini</w:t>
            </w:r>
          </w:p>
        </w:tc>
        <w:tc>
          <w:tcPr>
            <w:tcW w:w="1276" w:type="dxa"/>
          </w:tcPr>
          <w:p w14:paraId="3DC26BEE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</w:rPr>
              <w:t>Rotax mini</w:t>
            </w:r>
          </w:p>
        </w:tc>
        <w:tc>
          <w:tcPr>
            <w:tcW w:w="992" w:type="dxa"/>
          </w:tcPr>
          <w:p w14:paraId="66B3616D" w14:textId="77777777" w:rsidR="003A7F9F" w:rsidRPr="008B2202" w:rsidRDefault="003A7F9F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proofErr w:type="spellStart"/>
            <w:r w:rsidRPr="008B2202">
              <w:rPr>
                <w:b/>
                <w:bCs/>
                <w:sz w:val="18"/>
                <w:szCs w:val="18"/>
              </w:rPr>
              <w:t>Cadett</w:t>
            </w:r>
            <w:proofErr w:type="spellEnd"/>
            <w:r w:rsidRPr="008B2202">
              <w:rPr>
                <w:b/>
                <w:bCs/>
                <w:sz w:val="18"/>
                <w:szCs w:val="18"/>
              </w:rPr>
              <w:t xml:space="preserve"> mini</w:t>
            </w:r>
          </w:p>
        </w:tc>
        <w:tc>
          <w:tcPr>
            <w:tcW w:w="992" w:type="dxa"/>
          </w:tcPr>
          <w:p w14:paraId="0AAD75E2" w14:textId="77777777" w:rsidR="00757E4B" w:rsidRPr="008B2202" w:rsidRDefault="005C408B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Rotax Mini</w:t>
            </w:r>
          </w:p>
        </w:tc>
        <w:tc>
          <w:tcPr>
            <w:tcW w:w="992" w:type="dxa"/>
          </w:tcPr>
          <w:p w14:paraId="3B900611" w14:textId="77777777" w:rsidR="00757E4B" w:rsidRPr="00693124" w:rsidRDefault="007F7948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Cadett</w:t>
            </w:r>
            <w:proofErr w:type="spellEnd"/>
            <w:r>
              <w:rPr>
                <w:lang w:val="en-US"/>
              </w:rPr>
              <w:t xml:space="preserve"> mini</w:t>
            </w:r>
          </w:p>
        </w:tc>
        <w:tc>
          <w:tcPr>
            <w:tcW w:w="1134" w:type="dxa"/>
          </w:tcPr>
          <w:p w14:paraId="1F457F0A" w14:textId="77777777" w:rsidR="00757E4B" w:rsidRPr="00693124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Rotax Senior</w:t>
            </w:r>
          </w:p>
        </w:tc>
      </w:tr>
      <w:tr w:rsidR="00757E4B" w14:paraId="01EAE8DE" w14:textId="77777777" w:rsidTr="003B3894">
        <w:trPr>
          <w:trHeight w:val="190"/>
          <w:jc w:val="center"/>
        </w:trPr>
        <w:tc>
          <w:tcPr>
            <w:tcW w:w="856" w:type="dxa"/>
          </w:tcPr>
          <w:p w14:paraId="27B4E6A1" w14:textId="77777777" w:rsidR="00757E4B" w:rsidRPr="003A7F9F" w:rsidRDefault="00757E4B" w:rsidP="00406C76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Cadett Junior</w:t>
            </w:r>
          </w:p>
        </w:tc>
        <w:tc>
          <w:tcPr>
            <w:tcW w:w="860" w:type="dxa"/>
          </w:tcPr>
          <w:p w14:paraId="620086E7" w14:textId="77777777" w:rsidR="00757E4B" w:rsidRPr="003A7F9F" w:rsidRDefault="00757E4B" w:rsidP="00D139F8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  <w:lang w:val="en-US"/>
              </w:rPr>
              <w:t>Rotax Junior</w:t>
            </w:r>
          </w:p>
        </w:tc>
        <w:tc>
          <w:tcPr>
            <w:tcW w:w="860" w:type="dxa"/>
          </w:tcPr>
          <w:p w14:paraId="494432A5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</w:rPr>
              <w:t>Cadett Junior</w:t>
            </w:r>
          </w:p>
        </w:tc>
        <w:tc>
          <w:tcPr>
            <w:tcW w:w="860" w:type="dxa"/>
          </w:tcPr>
          <w:p w14:paraId="5857BEE7" w14:textId="77777777" w:rsidR="00757E4B" w:rsidRPr="003A7F9F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3A7F9F">
              <w:rPr>
                <w:sz w:val="18"/>
                <w:szCs w:val="18"/>
                <w:lang w:val="en-US"/>
              </w:rPr>
              <w:t>Rotax Junior</w:t>
            </w:r>
          </w:p>
        </w:tc>
        <w:tc>
          <w:tcPr>
            <w:tcW w:w="1379" w:type="dxa"/>
          </w:tcPr>
          <w:p w14:paraId="39439164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  <w:lang w:val="en-US"/>
              </w:rPr>
              <w:t>Cadett Junior</w:t>
            </w:r>
          </w:p>
        </w:tc>
        <w:tc>
          <w:tcPr>
            <w:tcW w:w="1276" w:type="dxa"/>
          </w:tcPr>
          <w:p w14:paraId="702D6B43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</w:rPr>
            </w:pPr>
            <w:r w:rsidRPr="00593B86">
              <w:rPr>
                <w:sz w:val="18"/>
                <w:szCs w:val="18"/>
                <w:lang w:val="en-US"/>
              </w:rPr>
              <w:t>Rotax Junior</w:t>
            </w:r>
          </w:p>
        </w:tc>
        <w:tc>
          <w:tcPr>
            <w:tcW w:w="992" w:type="dxa"/>
          </w:tcPr>
          <w:p w14:paraId="1978E38D" w14:textId="77777777" w:rsidR="00757E4B" w:rsidRPr="008B2202" w:rsidRDefault="001E5731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B2202">
              <w:rPr>
                <w:b/>
                <w:bCs/>
                <w:sz w:val="18"/>
                <w:szCs w:val="18"/>
              </w:rPr>
              <w:t>Cadett</w:t>
            </w:r>
            <w:proofErr w:type="spellEnd"/>
            <w:r w:rsidRPr="008B2202">
              <w:rPr>
                <w:b/>
                <w:bCs/>
                <w:sz w:val="18"/>
                <w:szCs w:val="18"/>
              </w:rPr>
              <w:t xml:space="preserve"> junior</w:t>
            </w:r>
          </w:p>
        </w:tc>
        <w:tc>
          <w:tcPr>
            <w:tcW w:w="992" w:type="dxa"/>
          </w:tcPr>
          <w:p w14:paraId="4DBE5597" w14:textId="77777777" w:rsidR="00757E4B" w:rsidRPr="008B2202" w:rsidRDefault="005C408B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Rotax Junior</w:t>
            </w:r>
          </w:p>
        </w:tc>
        <w:tc>
          <w:tcPr>
            <w:tcW w:w="992" w:type="dxa"/>
          </w:tcPr>
          <w:p w14:paraId="19E652A1" w14:textId="77777777" w:rsidR="00757E4B" w:rsidRPr="00693124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Rotax</w:t>
            </w:r>
            <w:proofErr w:type="spellEnd"/>
            <w:r>
              <w:rPr>
                <w:lang w:val="en-US"/>
              </w:rPr>
              <w:t xml:space="preserve"> Micro</w:t>
            </w:r>
          </w:p>
        </w:tc>
        <w:tc>
          <w:tcPr>
            <w:tcW w:w="1134" w:type="dxa"/>
          </w:tcPr>
          <w:p w14:paraId="33FCBCFC" w14:textId="77777777" w:rsidR="00757E4B" w:rsidRPr="00693124" w:rsidRDefault="000D4FFC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Dasu Senior/XL</w:t>
            </w:r>
          </w:p>
        </w:tc>
      </w:tr>
      <w:tr w:rsidR="00757E4B" w:rsidRPr="00F80F85" w14:paraId="4BC48051" w14:textId="77777777" w:rsidTr="003B3894">
        <w:trPr>
          <w:trHeight w:val="381"/>
          <w:jc w:val="center"/>
        </w:trPr>
        <w:tc>
          <w:tcPr>
            <w:tcW w:w="856" w:type="dxa"/>
          </w:tcPr>
          <w:p w14:paraId="2BF42D8B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DASU.J</w:t>
            </w:r>
          </w:p>
          <w:p w14:paraId="5183FD5F" w14:textId="77777777" w:rsidR="00757E4B" w:rsidRPr="003A7F9F" w:rsidRDefault="00757E4B" w:rsidP="00C81270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OKJ</w:t>
            </w:r>
          </w:p>
        </w:tc>
        <w:tc>
          <w:tcPr>
            <w:tcW w:w="860" w:type="dxa"/>
          </w:tcPr>
          <w:p w14:paraId="4F9C081E" w14:textId="77777777" w:rsidR="00757E4B" w:rsidRPr="003A7F9F" w:rsidRDefault="00757E4B" w:rsidP="00D139F8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Rotax Senior</w:t>
            </w:r>
          </w:p>
        </w:tc>
        <w:tc>
          <w:tcPr>
            <w:tcW w:w="860" w:type="dxa"/>
          </w:tcPr>
          <w:p w14:paraId="2FF0423D" w14:textId="77777777" w:rsidR="00757E4B" w:rsidRPr="003A7F9F" w:rsidRDefault="00757E4B" w:rsidP="004A5F2C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DASU.J</w:t>
            </w:r>
          </w:p>
          <w:p w14:paraId="2F29E1BF" w14:textId="77777777" w:rsidR="00757E4B" w:rsidRPr="003A7F9F" w:rsidRDefault="00757E4B" w:rsidP="004A5F2C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OKJ</w:t>
            </w:r>
          </w:p>
        </w:tc>
        <w:tc>
          <w:tcPr>
            <w:tcW w:w="860" w:type="dxa"/>
          </w:tcPr>
          <w:p w14:paraId="74C63014" w14:textId="77777777" w:rsidR="00757E4B" w:rsidRPr="003A7F9F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Rotax Senior</w:t>
            </w:r>
          </w:p>
        </w:tc>
        <w:tc>
          <w:tcPr>
            <w:tcW w:w="1379" w:type="dxa"/>
          </w:tcPr>
          <w:p w14:paraId="722F6B58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DASU.J</w:t>
            </w:r>
          </w:p>
          <w:p w14:paraId="20360761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OKJ</w:t>
            </w:r>
          </w:p>
        </w:tc>
        <w:tc>
          <w:tcPr>
            <w:tcW w:w="1276" w:type="dxa"/>
          </w:tcPr>
          <w:p w14:paraId="53C5EA2E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Rotax Senior</w:t>
            </w:r>
          </w:p>
        </w:tc>
        <w:tc>
          <w:tcPr>
            <w:tcW w:w="992" w:type="dxa"/>
          </w:tcPr>
          <w:p w14:paraId="6AB5CDA9" w14:textId="77777777" w:rsidR="00757E4B" w:rsidRPr="008B2202" w:rsidRDefault="001E5731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B2202">
              <w:rPr>
                <w:b/>
                <w:bCs/>
                <w:sz w:val="18"/>
                <w:szCs w:val="18"/>
                <w:lang w:val="en-US"/>
              </w:rPr>
              <w:t>Dasu</w:t>
            </w:r>
            <w:proofErr w:type="spellEnd"/>
            <w:r w:rsidRPr="008B2202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B2202">
              <w:rPr>
                <w:b/>
                <w:bCs/>
                <w:sz w:val="18"/>
                <w:szCs w:val="18"/>
                <w:lang w:val="en-US"/>
              </w:rPr>
              <w:t>Junioer</w:t>
            </w:r>
            <w:proofErr w:type="spellEnd"/>
            <w:r w:rsidRPr="008B2202">
              <w:rPr>
                <w:b/>
                <w:bCs/>
                <w:sz w:val="18"/>
                <w:szCs w:val="18"/>
                <w:lang w:val="en-US"/>
              </w:rPr>
              <w:t>.</w:t>
            </w:r>
          </w:p>
          <w:p w14:paraId="5B9FBC43" w14:textId="77777777" w:rsidR="001E5731" w:rsidRPr="008B2202" w:rsidRDefault="001E5731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OKJ</w:t>
            </w:r>
          </w:p>
        </w:tc>
        <w:tc>
          <w:tcPr>
            <w:tcW w:w="992" w:type="dxa"/>
          </w:tcPr>
          <w:p w14:paraId="1A063773" w14:textId="77777777" w:rsidR="00757E4B" w:rsidRPr="008B2202" w:rsidRDefault="005C408B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Rotax Senior</w:t>
            </w:r>
          </w:p>
        </w:tc>
        <w:tc>
          <w:tcPr>
            <w:tcW w:w="992" w:type="dxa"/>
          </w:tcPr>
          <w:p w14:paraId="7B89F9D6" w14:textId="77777777" w:rsidR="00757E4B" w:rsidRPr="00693124" w:rsidRDefault="007F7948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Cadett</w:t>
            </w:r>
            <w:proofErr w:type="spellEnd"/>
            <w:r>
              <w:rPr>
                <w:lang w:val="en-US"/>
              </w:rPr>
              <w:t xml:space="preserve"> junior</w:t>
            </w:r>
          </w:p>
        </w:tc>
        <w:tc>
          <w:tcPr>
            <w:tcW w:w="1134" w:type="dxa"/>
          </w:tcPr>
          <w:p w14:paraId="77427662" w14:textId="77777777" w:rsidR="00757E4B" w:rsidRPr="00693124" w:rsidRDefault="003B3894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Rotax DD2</w:t>
            </w:r>
          </w:p>
        </w:tc>
      </w:tr>
      <w:tr w:rsidR="00757E4B" w:rsidRPr="001E5731" w14:paraId="4931E806" w14:textId="77777777" w:rsidTr="003B3894">
        <w:trPr>
          <w:trHeight w:val="476"/>
          <w:jc w:val="center"/>
        </w:trPr>
        <w:tc>
          <w:tcPr>
            <w:tcW w:w="856" w:type="dxa"/>
          </w:tcPr>
          <w:p w14:paraId="4C7B80DC" w14:textId="77777777" w:rsidR="00757E4B" w:rsidRPr="003A7F9F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DASU Senior/XL</w:t>
            </w:r>
          </w:p>
        </w:tc>
        <w:tc>
          <w:tcPr>
            <w:tcW w:w="860" w:type="dxa"/>
          </w:tcPr>
          <w:p w14:paraId="390B652B" w14:textId="77777777" w:rsidR="00757E4B" w:rsidRPr="003A7F9F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Rotax DD2</w:t>
            </w:r>
          </w:p>
        </w:tc>
        <w:tc>
          <w:tcPr>
            <w:tcW w:w="860" w:type="dxa"/>
          </w:tcPr>
          <w:p w14:paraId="0534F605" w14:textId="77777777" w:rsidR="00757E4B" w:rsidRPr="003A7F9F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Dasu Senior/XL</w:t>
            </w:r>
          </w:p>
        </w:tc>
        <w:tc>
          <w:tcPr>
            <w:tcW w:w="860" w:type="dxa"/>
          </w:tcPr>
          <w:p w14:paraId="5BCED7A9" w14:textId="77777777" w:rsidR="00757E4B" w:rsidRPr="003A7F9F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A7F9F">
              <w:rPr>
                <w:sz w:val="18"/>
                <w:szCs w:val="18"/>
                <w:lang w:val="en-US"/>
              </w:rPr>
              <w:t>Rotax DD2</w:t>
            </w:r>
          </w:p>
        </w:tc>
        <w:tc>
          <w:tcPr>
            <w:tcW w:w="1379" w:type="dxa"/>
          </w:tcPr>
          <w:p w14:paraId="293450ED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Dasu Senior/XL</w:t>
            </w:r>
          </w:p>
        </w:tc>
        <w:tc>
          <w:tcPr>
            <w:tcW w:w="1276" w:type="dxa"/>
          </w:tcPr>
          <w:p w14:paraId="57116877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Rotax DD2</w:t>
            </w:r>
          </w:p>
        </w:tc>
        <w:tc>
          <w:tcPr>
            <w:tcW w:w="992" w:type="dxa"/>
          </w:tcPr>
          <w:p w14:paraId="51E18B4D" w14:textId="77777777" w:rsidR="00757E4B" w:rsidRPr="008B2202" w:rsidRDefault="001E5731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B2202">
              <w:rPr>
                <w:b/>
                <w:bCs/>
                <w:sz w:val="18"/>
                <w:szCs w:val="18"/>
                <w:lang w:val="en-US"/>
              </w:rPr>
              <w:t>Dasu</w:t>
            </w:r>
            <w:proofErr w:type="spellEnd"/>
            <w:r w:rsidRPr="008B2202">
              <w:rPr>
                <w:b/>
                <w:bCs/>
                <w:sz w:val="18"/>
                <w:szCs w:val="18"/>
                <w:lang w:val="en-US"/>
              </w:rPr>
              <w:t xml:space="preserve"> Senior/ XL</w:t>
            </w:r>
          </w:p>
        </w:tc>
        <w:tc>
          <w:tcPr>
            <w:tcW w:w="992" w:type="dxa"/>
          </w:tcPr>
          <w:p w14:paraId="54A9DC4B" w14:textId="77777777" w:rsidR="00757E4B" w:rsidRPr="008B2202" w:rsidRDefault="005C408B" w:rsidP="002773C1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r w:rsidRPr="008B2202">
              <w:rPr>
                <w:b/>
                <w:bCs/>
                <w:sz w:val="18"/>
                <w:szCs w:val="18"/>
                <w:lang w:val="en-US"/>
              </w:rPr>
              <w:t>Rotax DD2</w:t>
            </w:r>
          </w:p>
        </w:tc>
        <w:tc>
          <w:tcPr>
            <w:tcW w:w="992" w:type="dxa"/>
          </w:tcPr>
          <w:p w14:paraId="1375027D" w14:textId="77777777" w:rsidR="009E1787" w:rsidRPr="00693124" w:rsidRDefault="009E1787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Rotax</w:t>
            </w:r>
            <w:proofErr w:type="spellEnd"/>
            <w:r>
              <w:rPr>
                <w:lang w:val="en-US"/>
              </w:rPr>
              <w:t xml:space="preserve"> mini</w:t>
            </w:r>
          </w:p>
        </w:tc>
        <w:tc>
          <w:tcPr>
            <w:tcW w:w="1134" w:type="dxa"/>
          </w:tcPr>
          <w:p w14:paraId="0AED35B4" w14:textId="77777777" w:rsidR="00757E4B" w:rsidRPr="00693124" w:rsidRDefault="00757E4B" w:rsidP="002773C1">
            <w:pPr>
              <w:spacing w:after="283" w:line="259" w:lineRule="auto"/>
              <w:ind w:left="0" w:firstLine="0"/>
              <w:rPr>
                <w:lang w:val="en-US"/>
              </w:rPr>
            </w:pPr>
          </w:p>
        </w:tc>
      </w:tr>
      <w:tr w:rsidR="00757E4B" w:rsidRPr="001E5731" w14:paraId="54E872FA" w14:textId="77777777" w:rsidTr="003B3894">
        <w:trPr>
          <w:trHeight w:val="190"/>
          <w:jc w:val="center"/>
        </w:trPr>
        <w:tc>
          <w:tcPr>
            <w:tcW w:w="856" w:type="dxa"/>
          </w:tcPr>
          <w:p w14:paraId="1A9EF969" w14:textId="77777777" w:rsidR="00757E4B" w:rsidRPr="001E5731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E5731">
              <w:rPr>
                <w:sz w:val="18"/>
                <w:szCs w:val="18"/>
                <w:lang w:val="en-US"/>
              </w:rPr>
              <w:t>Dasu KZ/XL</w:t>
            </w:r>
          </w:p>
        </w:tc>
        <w:tc>
          <w:tcPr>
            <w:tcW w:w="860" w:type="dxa"/>
          </w:tcPr>
          <w:p w14:paraId="5FD2F2B5" w14:textId="77777777" w:rsidR="00757E4B" w:rsidRPr="001E5731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14:paraId="3AB5E11F" w14:textId="77777777" w:rsidR="00757E4B" w:rsidRPr="001E5731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1E5731">
              <w:rPr>
                <w:sz w:val="18"/>
                <w:szCs w:val="18"/>
                <w:lang w:val="en-US"/>
              </w:rPr>
              <w:t>Dasu KZ/XL</w:t>
            </w:r>
          </w:p>
          <w:p w14:paraId="6E8A3428" w14:textId="77777777" w:rsidR="00757E4B" w:rsidRPr="001E5731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</w:tcPr>
          <w:p w14:paraId="46FFD0D3" w14:textId="77777777" w:rsidR="00757E4B" w:rsidRPr="001E5731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</w:tcPr>
          <w:p w14:paraId="5EFB16E0" w14:textId="77777777" w:rsidR="00757E4B" w:rsidRPr="00593B86" w:rsidRDefault="00757E4B" w:rsidP="002773C1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593B86">
              <w:rPr>
                <w:sz w:val="18"/>
                <w:szCs w:val="18"/>
                <w:lang w:val="en-US"/>
              </w:rPr>
              <w:t>Dasu KZ/XL</w:t>
            </w:r>
          </w:p>
        </w:tc>
        <w:tc>
          <w:tcPr>
            <w:tcW w:w="1276" w:type="dxa"/>
          </w:tcPr>
          <w:p w14:paraId="61A9829D" w14:textId="77777777" w:rsidR="00757E4B" w:rsidRPr="00593B86" w:rsidRDefault="00757E4B" w:rsidP="003B1F8F">
            <w:pPr>
              <w:spacing w:after="283" w:line="259" w:lineRule="auto"/>
              <w:ind w:left="0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3F04A8D0" w14:textId="77777777" w:rsidR="00757E4B" w:rsidRPr="008B2202" w:rsidRDefault="003B3894" w:rsidP="003B1F8F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B2202">
              <w:rPr>
                <w:b/>
                <w:bCs/>
                <w:sz w:val="18"/>
                <w:szCs w:val="18"/>
                <w:lang w:val="en-US"/>
              </w:rPr>
              <w:t>Dasu</w:t>
            </w:r>
            <w:proofErr w:type="spellEnd"/>
            <w:r w:rsidRPr="008B2202">
              <w:rPr>
                <w:b/>
                <w:bCs/>
                <w:sz w:val="18"/>
                <w:szCs w:val="18"/>
                <w:lang w:val="en-US"/>
              </w:rPr>
              <w:t xml:space="preserve"> KZ/XL</w:t>
            </w:r>
          </w:p>
        </w:tc>
        <w:tc>
          <w:tcPr>
            <w:tcW w:w="992" w:type="dxa"/>
          </w:tcPr>
          <w:p w14:paraId="30CCFCFE" w14:textId="77777777" w:rsidR="00757E4B" w:rsidRPr="008B2202" w:rsidRDefault="00757E4B" w:rsidP="003B1F8F">
            <w:pPr>
              <w:spacing w:after="283" w:line="259" w:lineRule="auto"/>
              <w:ind w:left="0" w:firstLine="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14:paraId="4312766A" w14:textId="77777777" w:rsidR="00757E4B" w:rsidRDefault="009E1787" w:rsidP="003B1F8F">
            <w:pPr>
              <w:spacing w:after="283" w:line="259" w:lineRule="auto"/>
              <w:ind w:left="0"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Rotax</w:t>
            </w:r>
            <w:proofErr w:type="spellEnd"/>
          </w:p>
          <w:p w14:paraId="365587B1" w14:textId="77777777" w:rsidR="009E1787" w:rsidRPr="001E5731" w:rsidRDefault="009E1787" w:rsidP="003B1F8F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134" w:type="dxa"/>
          </w:tcPr>
          <w:p w14:paraId="0A435A36" w14:textId="77777777" w:rsidR="00757E4B" w:rsidRPr="001E5731" w:rsidRDefault="003B3894" w:rsidP="003B1F8F">
            <w:pPr>
              <w:spacing w:after="283" w:line="259" w:lineRule="auto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Dasu KZ/XL</w:t>
            </w:r>
          </w:p>
        </w:tc>
      </w:tr>
    </w:tbl>
    <w:p w14:paraId="748FC4D9" w14:textId="77777777" w:rsidR="00564A20" w:rsidRDefault="0036190F" w:rsidP="00AB0326">
      <w:pPr>
        <w:tabs>
          <w:tab w:val="left" w:pos="8925"/>
        </w:tabs>
        <w:spacing w:after="0" w:line="259" w:lineRule="auto"/>
        <w:ind w:left="0" w:firstLine="0"/>
        <w:rPr>
          <w:b/>
          <w:color w:val="FF0000"/>
        </w:rPr>
      </w:pPr>
      <w:r w:rsidRPr="003B3894">
        <w:rPr>
          <w:b/>
          <w:color w:val="FF0000"/>
        </w:rPr>
        <w:t xml:space="preserve">                                                                 </w:t>
      </w:r>
    </w:p>
    <w:p w14:paraId="4A7FA57A" w14:textId="77777777" w:rsidR="00564A20" w:rsidRDefault="00564A20" w:rsidP="00AB0326">
      <w:pPr>
        <w:tabs>
          <w:tab w:val="left" w:pos="8925"/>
        </w:tabs>
        <w:spacing w:after="0" w:line="259" w:lineRule="auto"/>
        <w:ind w:left="0" w:firstLine="0"/>
        <w:rPr>
          <w:b/>
          <w:color w:val="FF0000"/>
        </w:rPr>
      </w:pPr>
    </w:p>
    <w:p w14:paraId="1DFC21D9" w14:textId="77777777" w:rsidR="00564A20" w:rsidRDefault="00564A20" w:rsidP="00AB0326">
      <w:pPr>
        <w:tabs>
          <w:tab w:val="left" w:pos="8925"/>
        </w:tabs>
        <w:spacing w:after="0" w:line="259" w:lineRule="auto"/>
        <w:ind w:left="0" w:firstLine="0"/>
        <w:rPr>
          <w:b/>
          <w:color w:val="FF0000"/>
        </w:rPr>
      </w:pPr>
    </w:p>
    <w:p w14:paraId="184A0B39" w14:textId="74025514" w:rsidR="00BC1C87" w:rsidRPr="00693124" w:rsidRDefault="00693124" w:rsidP="00AB0326">
      <w:pPr>
        <w:tabs>
          <w:tab w:val="left" w:pos="8925"/>
        </w:tabs>
        <w:spacing w:after="0" w:line="259" w:lineRule="auto"/>
        <w:ind w:left="0" w:firstLine="0"/>
        <w:rPr>
          <w:b/>
        </w:rPr>
      </w:pPr>
      <w:r w:rsidRPr="00693124">
        <w:rPr>
          <w:b/>
          <w:color w:val="FF0000"/>
        </w:rPr>
        <w:t>OBS!!! Klasse</w:t>
      </w:r>
      <w:r w:rsidR="009E00BB">
        <w:rPr>
          <w:b/>
          <w:color w:val="FF0000"/>
        </w:rPr>
        <w:t>rne er</w:t>
      </w:r>
      <w:r w:rsidR="007F7948">
        <w:rPr>
          <w:b/>
          <w:color w:val="FF0000"/>
        </w:rPr>
        <w:t xml:space="preserve"> fordelt anderledes den 23 - 24</w:t>
      </w:r>
      <w:r w:rsidRPr="00693124">
        <w:rPr>
          <w:b/>
          <w:color w:val="FF0000"/>
        </w:rPr>
        <w:t>/10 i Vojens</w:t>
      </w:r>
      <w:r w:rsidR="00AB0326" w:rsidRPr="00693124">
        <w:rPr>
          <w:b/>
        </w:rPr>
        <w:tab/>
      </w:r>
    </w:p>
    <w:p w14:paraId="6B9D365D" w14:textId="77777777" w:rsidR="00BC1C87" w:rsidRDefault="00BC1C87" w:rsidP="00C81270">
      <w:pPr>
        <w:spacing w:after="14" w:line="259" w:lineRule="auto"/>
        <w:ind w:left="0" w:firstLine="0"/>
      </w:pPr>
    </w:p>
    <w:p w14:paraId="093B7D05" w14:textId="77777777" w:rsidR="00693124" w:rsidRDefault="00693124" w:rsidP="00C81270">
      <w:pPr>
        <w:spacing w:after="0" w:line="259" w:lineRule="auto"/>
        <w:ind w:left="-5"/>
        <w:rPr>
          <w:b/>
        </w:rPr>
      </w:pPr>
    </w:p>
    <w:p w14:paraId="4A37E1FD" w14:textId="1E4FDCA4" w:rsidR="003F3698" w:rsidRPr="00A613E4" w:rsidRDefault="00BC1C87" w:rsidP="00A613E4">
      <w:pPr>
        <w:spacing w:after="0" w:line="259" w:lineRule="auto"/>
        <w:ind w:left="-5"/>
      </w:pPr>
      <w:r>
        <w:rPr>
          <w:b/>
        </w:rPr>
        <w:t>Hver afdeling k</w:t>
      </w:r>
      <w:r w:rsidR="00E77D17">
        <w:rPr>
          <w:b/>
        </w:rPr>
        <w:t xml:space="preserve">øres som </w:t>
      </w:r>
      <w:r w:rsidR="005B4F7F">
        <w:rPr>
          <w:b/>
        </w:rPr>
        <w:t xml:space="preserve">et </w:t>
      </w:r>
      <w:r w:rsidR="00E77D17">
        <w:rPr>
          <w:b/>
        </w:rPr>
        <w:t>åbent</w:t>
      </w:r>
      <w:r w:rsidR="00593B86">
        <w:rPr>
          <w:b/>
        </w:rPr>
        <w:t xml:space="preserve"> </w:t>
      </w:r>
      <w:r w:rsidR="00AF06DE">
        <w:rPr>
          <w:b/>
        </w:rPr>
        <w:t>løb</w:t>
      </w:r>
      <w:r w:rsidR="00BD77B3">
        <w:rPr>
          <w:b/>
        </w:rPr>
        <w:t xml:space="preserve"> uden offentlig adgang</w:t>
      </w:r>
      <w:r w:rsidR="00AF06DE">
        <w:rPr>
          <w:b/>
        </w:rPr>
        <w:t xml:space="preserve"> </w:t>
      </w:r>
      <w:r w:rsidR="00593B86">
        <w:rPr>
          <w:b/>
        </w:rPr>
        <w:t>i</w:t>
      </w:r>
      <w:r w:rsidR="00A613E4">
        <w:rPr>
          <w:b/>
        </w:rPr>
        <w:t>følge</w:t>
      </w:r>
      <w:r w:rsidR="00684A50" w:rsidRPr="005B4F7F">
        <w:rPr>
          <w:b/>
        </w:rPr>
        <w:t xml:space="preserve"> </w:t>
      </w:r>
      <w:r w:rsidR="00A613E4">
        <w:rPr>
          <w:b/>
        </w:rPr>
        <w:t>d</w:t>
      </w:r>
      <w:r w:rsidR="00684A50" w:rsidRPr="005B4F7F">
        <w:rPr>
          <w:b/>
        </w:rPr>
        <w:t>eltager klasser som vises herover.</w:t>
      </w:r>
    </w:p>
    <w:p w14:paraId="5CE57116" w14:textId="32E27044" w:rsidR="00BC1C87" w:rsidRPr="008F4C87" w:rsidRDefault="009E00BB" w:rsidP="006E31B2">
      <w:pPr>
        <w:ind w:left="1304" w:right="1771" w:hanging="1304"/>
        <w:rPr>
          <w:b/>
        </w:rPr>
      </w:pPr>
      <w:r w:rsidRPr="008F4C87">
        <w:rPr>
          <w:b/>
          <w:color w:val="000000" w:themeColor="text1"/>
        </w:rPr>
        <w:t>Opvisning</w:t>
      </w:r>
      <w:r w:rsidR="00FE4737" w:rsidRPr="008F4C87">
        <w:rPr>
          <w:b/>
          <w:color w:val="FF0000"/>
        </w:rPr>
        <w:t xml:space="preserve"> </w:t>
      </w:r>
      <w:r w:rsidR="00FE4737" w:rsidRPr="008F4C87">
        <w:rPr>
          <w:b/>
        </w:rPr>
        <w:t>for Miniput</w:t>
      </w:r>
      <w:r w:rsidRPr="008F4C87">
        <w:rPr>
          <w:b/>
        </w:rPr>
        <w:t xml:space="preserve"> i </w:t>
      </w:r>
      <w:proofErr w:type="gramStart"/>
      <w:r w:rsidRPr="008F4C87">
        <w:rPr>
          <w:b/>
        </w:rPr>
        <w:t>middags pausen</w:t>
      </w:r>
      <w:proofErr w:type="gramEnd"/>
      <w:r w:rsidR="000C686E">
        <w:rPr>
          <w:b/>
        </w:rPr>
        <w:t xml:space="preserve"> om lørdagen</w:t>
      </w:r>
      <w:r w:rsidR="00D777EB" w:rsidRPr="008F4C87">
        <w:rPr>
          <w:b/>
        </w:rPr>
        <w:t>: Tilmeldingsafgift 100</w:t>
      </w:r>
      <w:r w:rsidR="00693124" w:rsidRPr="008F4C87">
        <w:rPr>
          <w:b/>
        </w:rPr>
        <w:t xml:space="preserve"> </w:t>
      </w:r>
      <w:r w:rsidR="00D777EB" w:rsidRPr="008F4C87">
        <w:rPr>
          <w:b/>
        </w:rPr>
        <w:t>kr</w:t>
      </w:r>
      <w:r w:rsidR="00693124" w:rsidRPr="008F4C87">
        <w:rPr>
          <w:b/>
        </w:rPr>
        <w:t>.</w:t>
      </w:r>
    </w:p>
    <w:p w14:paraId="69305273" w14:textId="77777777" w:rsidR="0036190F" w:rsidRPr="008F4C87" w:rsidRDefault="0036190F" w:rsidP="006E31B2">
      <w:pPr>
        <w:ind w:left="1304" w:right="1771" w:hanging="1304"/>
        <w:rPr>
          <w:b/>
        </w:rPr>
      </w:pPr>
    </w:p>
    <w:p w14:paraId="7DD7F079" w14:textId="77777777" w:rsidR="00A613E4" w:rsidRDefault="00A613E4" w:rsidP="00E77D17">
      <w:pPr>
        <w:ind w:left="-15" w:right="1771" w:firstLine="0"/>
      </w:pPr>
    </w:p>
    <w:p w14:paraId="603144F8" w14:textId="77777777" w:rsidR="00684A50" w:rsidRDefault="00684A50" w:rsidP="00E77D17">
      <w:pPr>
        <w:ind w:left="-15" w:right="1771" w:firstLine="0"/>
      </w:pPr>
      <w:r w:rsidRPr="0038513D">
        <w:rPr>
          <w:b/>
        </w:rPr>
        <w:t xml:space="preserve">Løbs Datoer og klubber </w:t>
      </w:r>
      <w:r w:rsidR="00992B31" w:rsidRPr="0038513D">
        <w:rPr>
          <w:b/>
        </w:rPr>
        <w:t>fremgår af ove</w:t>
      </w:r>
      <w:r w:rsidR="00596E39">
        <w:rPr>
          <w:b/>
        </w:rPr>
        <w:t>n</w:t>
      </w:r>
      <w:r w:rsidR="00992B31" w:rsidRPr="0038513D">
        <w:rPr>
          <w:b/>
        </w:rPr>
        <w:t>stående skema</w:t>
      </w:r>
      <w:r w:rsidR="00992B31">
        <w:t>.</w:t>
      </w:r>
    </w:p>
    <w:p w14:paraId="5D2FD767" w14:textId="4D172EE5" w:rsidR="0036190F" w:rsidRDefault="00E01503" w:rsidP="0036190F">
      <w:pPr>
        <w:ind w:left="-5" w:right="1771"/>
        <w:rPr>
          <w:b/>
        </w:rPr>
      </w:pPr>
      <w:r>
        <w:t xml:space="preserve">Samt afvikling af </w:t>
      </w:r>
      <w:r w:rsidR="004D05B7">
        <w:t>klubmesterskabet i</w:t>
      </w:r>
      <w:r w:rsidR="004A3B8F">
        <w:t xml:space="preserve"> </w:t>
      </w:r>
      <w:r w:rsidR="004D05B7">
        <w:t xml:space="preserve">AGK, VKK, </w:t>
      </w:r>
      <w:r w:rsidR="00BC5066">
        <w:t>SKK</w:t>
      </w:r>
      <w:r w:rsidR="00AB14A4">
        <w:t>, GGK i henhold til klubmesterskabs</w:t>
      </w:r>
      <w:r w:rsidR="00A613E4">
        <w:t>r</w:t>
      </w:r>
      <w:r>
        <w:t>egler for de nævnte klubber</w:t>
      </w:r>
      <w:r w:rsidRPr="00BE6985">
        <w:rPr>
          <w:b/>
        </w:rPr>
        <w:t>. Disse findes på</w:t>
      </w:r>
      <w:r w:rsidR="0036190F">
        <w:rPr>
          <w:b/>
        </w:rPr>
        <w:t xml:space="preserve"> klubberne</w:t>
      </w:r>
      <w:r w:rsidR="002C2CD6">
        <w:rPr>
          <w:b/>
        </w:rPr>
        <w:t xml:space="preserve"> h</w:t>
      </w:r>
      <w:r w:rsidR="0036190F">
        <w:rPr>
          <w:b/>
        </w:rPr>
        <w:t>jemmesider.</w:t>
      </w:r>
    </w:p>
    <w:p w14:paraId="0F67672F" w14:textId="77777777" w:rsidR="0075560C" w:rsidRDefault="0075560C" w:rsidP="0036190F">
      <w:pPr>
        <w:ind w:left="-5" w:right="1771"/>
        <w:rPr>
          <w:b/>
        </w:rPr>
      </w:pPr>
    </w:p>
    <w:p w14:paraId="0CEE249C" w14:textId="77777777" w:rsidR="00A613E4" w:rsidRDefault="00A613E4" w:rsidP="003F3698">
      <w:pPr>
        <w:ind w:left="-5" w:right="1771"/>
        <w:rPr>
          <w:b/>
        </w:rPr>
      </w:pP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843"/>
        <w:gridCol w:w="1985"/>
        <w:gridCol w:w="1552"/>
      </w:tblGrid>
      <w:tr w:rsidR="004A3B8F" w:rsidRPr="008E38C8" w14:paraId="3FF39F72" w14:textId="77777777" w:rsidTr="00381F67">
        <w:trPr>
          <w:trHeight w:val="3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06F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Afdeling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8CD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Jydecup 1 - AGK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85F9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Jydecup 2 - GGK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6F74" w14:textId="77777777" w:rsidR="004A3B8F" w:rsidRPr="00593B86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Jydecup 3 - SSK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B8B8" w14:textId="2759D619" w:rsidR="004A3B8F" w:rsidRPr="00593B86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Jydecup 4 - TMS</w:t>
            </w:r>
            <w:r w:rsidR="00381F67">
              <w:rPr>
                <w:rFonts w:ascii="Calibri" w:eastAsia="Times New Roman" w:hAnsi="Calibri" w:cs="Calibri"/>
                <w:b/>
                <w:bCs/>
                <w:sz w:val="22"/>
              </w:rPr>
              <w:t>K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BF1CD3" w14:textId="77777777" w:rsidR="00791689" w:rsidRDefault="00791689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  <w:p w14:paraId="69C1840C" w14:textId="77777777" w:rsidR="004A3B8F" w:rsidRDefault="0038356D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Jydecup 5- VVK</w:t>
            </w:r>
          </w:p>
        </w:tc>
      </w:tr>
      <w:tr w:rsidR="004A3B8F" w:rsidRPr="008E38C8" w14:paraId="4AB43827" w14:textId="77777777" w:rsidTr="00381F67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F27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Løbsleder</w:t>
            </w: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3A44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  <w:p w14:paraId="494E04CB" w14:textId="77777777" w:rsidR="004A3B8F" w:rsidRPr="008E38C8" w:rsidRDefault="0038356D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988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06E6A4E5" w14:textId="77777777" w:rsidR="001C1465" w:rsidRDefault="0038356D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612</w:t>
            </w:r>
            <w:r w:rsidR="003543C9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  <w:p w14:paraId="59509A8A" w14:textId="77777777" w:rsidR="004A3B8F" w:rsidRPr="008E38C8" w:rsidRDefault="001C1465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Kim Hansen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8690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7A480166" w14:textId="33F99DB2" w:rsidR="004A3B8F" w:rsidRPr="00593B86" w:rsidRDefault="0038356D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O</w:t>
            </w:r>
            <w:r w:rsidR="004A3B8F" w:rsidRPr="00593B86">
              <w:rPr>
                <w:rFonts w:ascii="Calibri" w:eastAsia="Times New Roman" w:hAnsi="Calibri" w:cs="Calibri"/>
                <w:sz w:val="22"/>
              </w:rPr>
              <w:t>f 612</w:t>
            </w:r>
          </w:p>
          <w:p w14:paraId="0A2389F6" w14:textId="261A3CBA" w:rsidR="000C686E" w:rsidRPr="00593B86" w:rsidRDefault="000C686E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Asger Ribert</w:t>
            </w:r>
          </w:p>
          <w:p w14:paraId="376AA403" w14:textId="77777777" w:rsidR="001C1465" w:rsidRPr="00593B86" w:rsidRDefault="001C1465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C79B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 </w:t>
            </w:r>
          </w:p>
          <w:p w14:paraId="74681873" w14:textId="77777777" w:rsidR="004A3B8F" w:rsidRPr="00593B86" w:rsidRDefault="0038356D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O</w:t>
            </w:r>
            <w:r w:rsidR="004A3B8F" w:rsidRPr="00593B86">
              <w:rPr>
                <w:rFonts w:ascii="Calibri" w:eastAsia="Times New Roman" w:hAnsi="Calibri" w:cs="Calibri"/>
                <w:b/>
                <w:bCs/>
                <w:sz w:val="22"/>
              </w:rPr>
              <w:t>f 612</w:t>
            </w:r>
          </w:p>
          <w:p w14:paraId="7E5047D7" w14:textId="131CB5F9" w:rsidR="00C23467" w:rsidRPr="00593B86" w:rsidRDefault="00C2346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Uffe Bilde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10EB2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1CFDABCA" w14:textId="77777777" w:rsidR="0038356D" w:rsidRPr="008E38C8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Of</w:t>
            </w:r>
            <w:r w:rsidR="0038356D">
              <w:rPr>
                <w:rFonts w:ascii="Calibri" w:eastAsia="Times New Roman" w:hAnsi="Calibri" w:cs="Calibri"/>
                <w:sz w:val="22"/>
              </w:rPr>
              <w:t xml:space="preserve"> 612</w:t>
            </w:r>
          </w:p>
        </w:tc>
      </w:tr>
      <w:tr w:rsidR="004A3B8F" w:rsidRPr="008E38C8" w14:paraId="515248A6" w14:textId="77777777" w:rsidTr="00381F67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CDA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Løbsleder ass.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FB7C" w14:textId="77777777" w:rsidR="004A3B8F" w:rsidRPr="008E38C8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9A4B" w14:textId="77777777" w:rsidR="004A3B8F" w:rsidRPr="008E38C8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E558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A756" w14:textId="25FF93C4" w:rsidR="00C23467" w:rsidRPr="00593B86" w:rsidRDefault="00C2346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Of 612</w:t>
            </w:r>
          </w:p>
          <w:p w14:paraId="38079F4D" w14:textId="531F9388" w:rsidR="004A3B8F" w:rsidRPr="00593B86" w:rsidRDefault="00C2346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Brian Simonsen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2850" w14:textId="77777777" w:rsidR="004A3B8F" w:rsidRPr="008E38C8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4A3B8F" w:rsidRPr="008E38C8" w14:paraId="6A1C7A41" w14:textId="77777777" w:rsidTr="00381F67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C00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Tårnchef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C1B7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7FC981E3" w14:textId="77777777" w:rsidR="004A3B8F" w:rsidRPr="008E38C8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DDB1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4DADD5CC" w14:textId="77777777" w:rsidR="004A3B8F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623</w:t>
            </w:r>
          </w:p>
          <w:p w14:paraId="20EFCEC0" w14:textId="77777777" w:rsidR="001C1465" w:rsidRPr="008E38C8" w:rsidRDefault="001C1465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Carola Nielsen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54D9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1054498E" w14:textId="77777777" w:rsidR="004A3B8F" w:rsidRPr="00593B86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O</w:t>
            </w:r>
            <w:r w:rsidR="004A3B8F" w:rsidRPr="00593B86">
              <w:rPr>
                <w:rFonts w:ascii="Calibri" w:eastAsia="Times New Roman" w:hAnsi="Calibri" w:cs="Calibri"/>
                <w:sz w:val="22"/>
              </w:rPr>
              <w:t>f 623</w:t>
            </w:r>
          </w:p>
          <w:p w14:paraId="3B52CC0B" w14:textId="52D4DB7F" w:rsidR="000C686E" w:rsidRPr="00593B86" w:rsidRDefault="000C686E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Susanne Pedersen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9936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  <w:p w14:paraId="6E40AC5C" w14:textId="77777777" w:rsidR="004A3B8F" w:rsidRPr="00593B86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O</w:t>
            </w:r>
            <w:r w:rsidR="004A3B8F" w:rsidRPr="00593B86">
              <w:rPr>
                <w:rFonts w:ascii="Calibri" w:eastAsia="Times New Roman" w:hAnsi="Calibri" w:cs="Calibri"/>
                <w:b/>
                <w:bCs/>
                <w:sz w:val="22"/>
              </w:rPr>
              <w:t>f 623</w:t>
            </w:r>
          </w:p>
          <w:p w14:paraId="7E8496F0" w14:textId="340D25F7" w:rsidR="00C23467" w:rsidRPr="00593B86" w:rsidRDefault="00C2346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Peter Thornemann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F6BCD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61F75FA0" w14:textId="77777777" w:rsidR="0093395B" w:rsidRPr="008E38C8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Of 623</w:t>
            </w:r>
          </w:p>
        </w:tc>
      </w:tr>
      <w:tr w:rsidR="004A3B8F" w:rsidRPr="008E38C8" w14:paraId="3186831C" w14:textId="77777777" w:rsidTr="00381F67">
        <w:trPr>
          <w:trHeight w:val="33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67D" w14:textId="77777777" w:rsidR="004A3B8F" w:rsidRPr="008E38C8" w:rsidRDefault="004A3B8F" w:rsidP="008E38C8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8E38C8">
              <w:rPr>
                <w:rFonts w:ascii="Calibri" w:eastAsia="Times New Roman" w:hAnsi="Calibri" w:cs="Calibri"/>
                <w:sz w:val="22"/>
              </w:rPr>
              <w:t>Teknisk chef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250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5FA875ED" w14:textId="77777777" w:rsidR="004A3B8F" w:rsidRPr="008E38C8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EE25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707CF49B" w14:textId="77777777" w:rsidR="004A3B8F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</w:t>
            </w:r>
            <w:r w:rsidR="004A3B8F">
              <w:rPr>
                <w:rFonts w:ascii="Calibri" w:eastAsia="Times New Roman" w:hAnsi="Calibri" w:cs="Calibri"/>
                <w:sz w:val="22"/>
              </w:rPr>
              <w:t>f 641</w:t>
            </w:r>
          </w:p>
          <w:p w14:paraId="04C0BF1F" w14:textId="77777777" w:rsidR="001C1465" w:rsidRPr="008E38C8" w:rsidRDefault="001C1465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Paw Madsen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AF72" w14:textId="77777777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 </w:t>
            </w:r>
          </w:p>
          <w:p w14:paraId="47016137" w14:textId="77777777" w:rsidR="004A3B8F" w:rsidRPr="00593B86" w:rsidRDefault="00791689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Of</w:t>
            </w:r>
            <w:r w:rsidR="004A3B8F" w:rsidRPr="00593B86">
              <w:rPr>
                <w:rFonts w:ascii="Calibri" w:eastAsia="Times New Roman" w:hAnsi="Calibri" w:cs="Calibri"/>
                <w:sz w:val="22"/>
              </w:rPr>
              <w:t xml:space="preserve"> 641</w:t>
            </w:r>
          </w:p>
          <w:p w14:paraId="0B07A88C" w14:textId="5A0ACAFD" w:rsidR="000C686E" w:rsidRPr="00593B86" w:rsidRDefault="000C686E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593B86">
              <w:rPr>
                <w:rFonts w:ascii="Calibri" w:eastAsia="Times New Roman" w:hAnsi="Calibri" w:cs="Calibri"/>
                <w:sz w:val="22"/>
              </w:rPr>
              <w:t>Peter Hansen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43C6" w14:textId="0D2EEC23" w:rsidR="00D00C57" w:rsidRDefault="00D00C5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</w:rPr>
              <w:t>Of 641</w:t>
            </w:r>
          </w:p>
          <w:p w14:paraId="3FD9A75A" w14:textId="5658C304" w:rsidR="004A3B8F" w:rsidRPr="00593B86" w:rsidRDefault="00C23467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593B86">
              <w:rPr>
                <w:rFonts w:ascii="Calibri" w:eastAsia="Times New Roman" w:hAnsi="Calibri" w:cs="Calibri"/>
                <w:b/>
                <w:bCs/>
                <w:sz w:val="22"/>
              </w:rPr>
              <w:t>Ken Nielsen</w:t>
            </w:r>
          </w:p>
          <w:p w14:paraId="1BF5ECC8" w14:textId="42F3C65C" w:rsidR="004A3B8F" w:rsidRPr="00593B86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sz w:val="22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97A44" w14:textId="77777777" w:rsidR="004A3B8F" w:rsidRDefault="004A3B8F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</w:p>
          <w:p w14:paraId="692452B9" w14:textId="77777777" w:rsidR="0093395B" w:rsidRPr="008E38C8" w:rsidRDefault="0093395B" w:rsidP="008E38C8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Of 641</w:t>
            </w:r>
          </w:p>
        </w:tc>
      </w:tr>
    </w:tbl>
    <w:p w14:paraId="1060A556" w14:textId="77777777" w:rsidR="00EE639D" w:rsidRDefault="00E01503" w:rsidP="003F3698">
      <w:pPr>
        <w:ind w:left="-5" w:right="1771"/>
      </w:pPr>
      <w:r w:rsidRPr="00BE6985">
        <w:rPr>
          <w:b/>
        </w:rPr>
        <w:t xml:space="preserve"> </w:t>
      </w:r>
    </w:p>
    <w:p w14:paraId="66B397C0" w14:textId="77777777" w:rsidR="00992B31" w:rsidRPr="00F10F6E" w:rsidRDefault="00BC1C87" w:rsidP="0036190F">
      <w:pPr>
        <w:ind w:left="0" w:right="1410" w:firstLine="0"/>
      </w:pPr>
      <w:r w:rsidRPr="00992B31">
        <w:rPr>
          <w:b/>
        </w:rPr>
        <w:t>Bane</w:t>
      </w:r>
      <w:r w:rsidR="00CC27AA">
        <w:rPr>
          <w:b/>
        </w:rPr>
        <w:t>r</w:t>
      </w:r>
      <w:r w:rsidRPr="00992B31">
        <w:rPr>
          <w:b/>
        </w:rPr>
        <w:t>:</w:t>
      </w:r>
    </w:p>
    <w:p w14:paraId="12D193D8" w14:textId="77777777" w:rsidR="00BC1C87" w:rsidRDefault="0012631D" w:rsidP="00992B31">
      <w:pPr>
        <w:ind w:right="1410"/>
      </w:pPr>
      <w:r>
        <w:t>Als</w:t>
      </w:r>
      <w:r w:rsidR="00791689">
        <w:t xml:space="preserve"> - Grindsted -Søndersø - Thy</w:t>
      </w:r>
      <w:r w:rsidR="003F4EA8">
        <w:t xml:space="preserve"> - </w:t>
      </w:r>
      <w:r w:rsidR="00CC5D42">
        <w:t>Vojens</w:t>
      </w:r>
    </w:p>
    <w:p w14:paraId="0D2178F3" w14:textId="77777777" w:rsidR="00BC1C87" w:rsidRDefault="00BC1C87" w:rsidP="00C81270">
      <w:pPr>
        <w:spacing w:after="6" w:line="259" w:lineRule="auto"/>
        <w:ind w:left="0" w:firstLine="0"/>
      </w:pPr>
    </w:p>
    <w:p w14:paraId="5829AD96" w14:textId="77777777" w:rsidR="00BC1C87" w:rsidRPr="0036190F" w:rsidRDefault="00BC1C87" w:rsidP="00C81270">
      <w:pPr>
        <w:spacing w:after="0" w:line="259" w:lineRule="auto"/>
        <w:ind w:left="-5"/>
      </w:pPr>
      <w:r w:rsidRPr="0036190F">
        <w:rPr>
          <w:b/>
        </w:rPr>
        <w:t>Reglement:</w:t>
      </w:r>
    </w:p>
    <w:p w14:paraId="51F52CE2" w14:textId="77777777" w:rsidR="00BC1C87" w:rsidRPr="000F35A4" w:rsidRDefault="00BC1C87" w:rsidP="00C81270">
      <w:pPr>
        <w:ind w:left="-5" w:right="912"/>
        <w:rPr>
          <w:color w:val="auto"/>
        </w:rPr>
      </w:pPr>
      <w:r>
        <w:t>Konkurrencen afvikles efter FIA/D</w:t>
      </w:r>
      <w:r w:rsidR="00684A50">
        <w:t xml:space="preserve">ASU reglement </w:t>
      </w:r>
      <w:r w:rsidR="00A62220">
        <w:t xml:space="preserve">1 og 6, </w:t>
      </w:r>
      <w:r w:rsidR="00791689">
        <w:t>for år 2021</w:t>
      </w:r>
      <w:r w:rsidR="00684A50">
        <w:t xml:space="preserve">, </w:t>
      </w:r>
      <w:r w:rsidR="00401446">
        <w:t>samt nærværen</w:t>
      </w:r>
      <w:r w:rsidR="00CC5D42">
        <w:t xml:space="preserve">de </w:t>
      </w:r>
      <w:r w:rsidR="00791689">
        <w:t>tillægsregler og Jydecup 2021</w:t>
      </w:r>
      <w:r w:rsidR="00401446">
        <w:t xml:space="preserve"> </w:t>
      </w:r>
      <w:r w:rsidR="00401446" w:rsidRPr="000F35A4">
        <w:rPr>
          <w:color w:val="auto"/>
        </w:rPr>
        <w:t>afviklings reglement.</w:t>
      </w:r>
    </w:p>
    <w:p w14:paraId="45C7A854" w14:textId="77777777" w:rsidR="00E30755" w:rsidRPr="000F35A4" w:rsidRDefault="00092670" w:rsidP="00C81270">
      <w:pPr>
        <w:ind w:left="-5" w:right="912"/>
        <w:rPr>
          <w:color w:val="auto"/>
        </w:rPr>
      </w:pPr>
      <w:r w:rsidRPr="000F35A4">
        <w:rPr>
          <w:color w:val="auto"/>
        </w:rPr>
        <w:t>Dæk iflg. §67.2</w:t>
      </w:r>
      <w:r w:rsidR="009A33F2" w:rsidRPr="000F35A4">
        <w:rPr>
          <w:color w:val="auto"/>
        </w:rPr>
        <w:t>, §67.201.</w:t>
      </w:r>
    </w:p>
    <w:p w14:paraId="17916A45" w14:textId="77777777" w:rsidR="008454F0" w:rsidRDefault="008454F0" w:rsidP="008B1C23">
      <w:pPr>
        <w:ind w:left="0" w:right="912" w:firstLine="0"/>
      </w:pPr>
      <w:r>
        <w:t>Rotax a</w:t>
      </w:r>
      <w:r w:rsidR="009556EC">
        <w:t>fvik</w:t>
      </w:r>
      <w:r w:rsidR="00791689">
        <w:t>les efter Rotax reglementet 2021</w:t>
      </w:r>
    </w:p>
    <w:p w14:paraId="40A6A50B" w14:textId="77777777" w:rsidR="00B342F4" w:rsidRDefault="0011466E" w:rsidP="001A5063">
      <w:pPr>
        <w:ind w:left="0" w:right="912" w:firstLine="0"/>
      </w:pPr>
      <w:r>
        <w:t xml:space="preserve">                                                                                                         </w:t>
      </w:r>
      <w:r w:rsidR="00112DB8">
        <w:t xml:space="preserve">                              </w:t>
      </w:r>
    </w:p>
    <w:p w14:paraId="541677E1" w14:textId="77777777" w:rsidR="00B342F4" w:rsidRDefault="00B342F4" w:rsidP="00C81270">
      <w:pPr>
        <w:ind w:left="-5" w:right="912"/>
      </w:pPr>
    </w:p>
    <w:p w14:paraId="7D01C741" w14:textId="77777777" w:rsidR="00BC1C87" w:rsidRPr="00CC27AA" w:rsidRDefault="00BC1C87" w:rsidP="00C81270">
      <w:pPr>
        <w:ind w:left="-5" w:right="912"/>
        <w:rPr>
          <w:b/>
        </w:rPr>
      </w:pPr>
      <w:r w:rsidRPr="00CC27AA">
        <w:rPr>
          <w:b/>
        </w:rPr>
        <w:t>Deltage</w:t>
      </w:r>
      <w:r w:rsidR="00CD7B72">
        <w:rPr>
          <w:b/>
        </w:rPr>
        <w:t>r</w:t>
      </w:r>
      <w:r w:rsidR="009A33F2">
        <w:rPr>
          <w:b/>
        </w:rPr>
        <w:t>e</w:t>
      </w:r>
      <w:r w:rsidR="00CD7B72">
        <w:rPr>
          <w:b/>
        </w:rPr>
        <w:t xml:space="preserve"> med gyldig</w:t>
      </w:r>
      <w:r w:rsidR="009A33F2">
        <w:rPr>
          <w:b/>
        </w:rPr>
        <w:t xml:space="preserve"> K</w:t>
      </w:r>
      <w:r w:rsidR="00CD7B72">
        <w:rPr>
          <w:b/>
        </w:rPr>
        <w:t xml:space="preserve"> licens for år </w:t>
      </w:r>
      <w:r w:rsidR="00791689">
        <w:rPr>
          <w:b/>
        </w:rPr>
        <w:t>2021</w:t>
      </w:r>
      <w:r w:rsidR="00872197">
        <w:rPr>
          <w:b/>
        </w:rPr>
        <w:t>.</w:t>
      </w:r>
      <w:r w:rsidR="00757C99">
        <w:rPr>
          <w:b/>
        </w:rPr>
        <w:t xml:space="preserve"> Det er kun kørere fra region vest der kan blive Jydecup mestre.</w:t>
      </w:r>
    </w:p>
    <w:p w14:paraId="4846049F" w14:textId="77777777" w:rsidR="00BC1C87" w:rsidRDefault="00BC1C87" w:rsidP="00C81270">
      <w:pPr>
        <w:spacing w:after="8" w:line="259" w:lineRule="auto"/>
        <w:ind w:left="0" w:firstLine="0"/>
      </w:pPr>
    </w:p>
    <w:p w14:paraId="412C12EA" w14:textId="77777777" w:rsidR="00BC1C87" w:rsidRPr="009A33F2" w:rsidRDefault="00BC1C87" w:rsidP="00C81270">
      <w:pPr>
        <w:spacing w:after="0" w:line="259" w:lineRule="auto"/>
        <w:ind w:left="-5"/>
      </w:pPr>
      <w:r w:rsidRPr="009A33F2">
        <w:rPr>
          <w:b/>
        </w:rPr>
        <w:t>Anmeldelse:</w:t>
      </w:r>
    </w:p>
    <w:p w14:paraId="52DE7BF7" w14:textId="77777777" w:rsidR="000370CA" w:rsidRDefault="000370CA" w:rsidP="00C81270">
      <w:pPr>
        <w:ind w:left="-5" w:right="912"/>
      </w:pPr>
      <w:r>
        <w:t>På D</w:t>
      </w:r>
      <w:r w:rsidR="003A7E16">
        <w:t>asu`s hjemmeside</w:t>
      </w:r>
      <w:r>
        <w:t xml:space="preserve"> indtil anmelde</w:t>
      </w:r>
      <w:r w:rsidR="008B1C23">
        <w:t>lsesfristen udløb, som er onsdag</w:t>
      </w:r>
      <w:r>
        <w:t xml:space="preserve"> forud for løbsweekenden,</w:t>
      </w:r>
    </w:p>
    <w:p w14:paraId="3C468E38" w14:textId="77777777" w:rsidR="00617EE9" w:rsidRDefault="009B488F" w:rsidP="00C81270">
      <w:pPr>
        <w:ind w:left="-5" w:right="912"/>
      </w:pPr>
      <w:r>
        <w:t xml:space="preserve">Derefter direkte til </w:t>
      </w:r>
      <w:r w:rsidR="000370CA">
        <w:t>a</w:t>
      </w:r>
      <w:r w:rsidR="00617EE9">
        <w:t>rrangøren.</w:t>
      </w:r>
    </w:p>
    <w:p w14:paraId="79CACBDD" w14:textId="70762E29" w:rsidR="00D777EB" w:rsidRDefault="00D777EB" w:rsidP="00D777EB">
      <w:pPr>
        <w:ind w:left="0" w:right="912" w:firstLine="0"/>
      </w:pPr>
      <w:r w:rsidRPr="00CC27AA">
        <w:rPr>
          <w:b/>
        </w:rPr>
        <w:t>Max deltager</w:t>
      </w:r>
      <w:r w:rsidR="009A33F2">
        <w:rPr>
          <w:b/>
        </w:rPr>
        <w:t>e</w:t>
      </w:r>
      <w:r w:rsidRPr="00CC27AA">
        <w:rPr>
          <w:b/>
        </w:rPr>
        <w:t xml:space="preserve"> 34 kører i alle klasser</w:t>
      </w:r>
      <w:r>
        <w:t>.</w:t>
      </w:r>
    </w:p>
    <w:p w14:paraId="73FBCF19" w14:textId="77777777" w:rsidR="00A07B8C" w:rsidRDefault="00A07B8C" w:rsidP="00D777EB">
      <w:pPr>
        <w:ind w:left="0" w:right="912" w:firstLine="0"/>
      </w:pPr>
    </w:p>
    <w:p w14:paraId="1E44EEFD" w14:textId="77777777" w:rsidR="00C60D94" w:rsidRDefault="00C84386" w:rsidP="00C81270">
      <w:pPr>
        <w:ind w:left="-5" w:right="912"/>
        <w:rPr>
          <w:b/>
        </w:rPr>
      </w:pPr>
      <w:r>
        <w:rPr>
          <w:b/>
        </w:rPr>
        <w:t xml:space="preserve">Startgebyr </w:t>
      </w:r>
      <w:r w:rsidR="009A33F2">
        <w:rPr>
          <w:b/>
        </w:rPr>
        <w:t xml:space="preserve">600 </w:t>
      </w:r>
      <w:r w:rsidR="00BC1C87" w:rsidRPr="00617EE9">
        <w:rPr>
          <w:b/>
        </w:rPr>
        <w:t>kr.</w:t>
      </w:r>
      <w:r w:rsidR="002F1E1E">
        <w:rPr>
          <w:b/>
        </w:rPr>
        <w:t xml:space="preserve"> inkl. strøm i ryttergård samt miljø,</w:t>
      </w:r>
      <w:r w:rsidR="009922ED">
        <w:rPr>
          <w:b/>
        </w:rPr>
        <w:t xml:space="preserve"> </w:t>
      </w:r>
      <w:r w:rsidR="00617EE9">
        <w:rPr>
          <w:b/>
        </w:rPr>
        <w:t>for alle klasser</w:t>
      </w:r>
      <w:r w:rsidR="003F020A">
        <w:rPr>
          <w:b/>
        </w:rPr>
        <w:t xml:space="preserve">. </w:t>
      </w:r>
    </w:p>
    <w:p w14:paraId="559131F5" w14:textId="77777777" w:rsidR="00596E39" w:rsidRDefault="00596E39" w:rsidP="00C81270">
      <w:pPr>
        <w:ind w:left="-5" w:right="912"/>
        <w:rPr>
          <w:b/>
        </w:rPr>
      </w:pPr>
      <w:r>
        <w:rPr>
          <w:b/>
        </w:rPr>
        <w:t>Se i øvrigt særlige bestemmelser for den enkelte afviklende klub.</w:t>
      </w:r>
    </w:p>
    <w:p w14:paraId="3E3659DF" w14:textId="77777777" w:rsidR="009A33F2" w:rsidRDefault="003F020A" w:rsidP="00596E39">
      <w:pPr>
        <w:ind w:left="-5" w:right="912"/>
        <w:rPr>
          <w:b/>
        </w:rPr>
      </w:pPr>
      <w:r>
        <w:rPr>
          <w:b/>
        </w:rPr>
        <w:t>Ved efter</w:t>
      </w:r>
      <w:r w:rsidR="00617EE9">
        <w:rPr>
          <w:b/>
        </w:rPr>
        <w:t xml:space="preserve">anmeldelse </w:t>
      </w:r>
      <w:r>
        <w:rPr>
          <w:b/>
        </w:rPr>
        <w:t>+</w:t>
      </w:r>
      <w:r w:rsidR="008454F0">
        <w:rPr>
          <w:b/>
        </w:rPr>
        <w:t xml:space="preserve"> 2</w:t>
      </w:r>
      <w:r>
        <w:rPr>
          <w:b/>
        </w:rPr>
        <w:t>00.kr som betales ved licens kontrol.</w:t>
      </w:r>
    </w:p>
    <w:p w14:paraId="46229FFF" w14:textId="3FD244AF" w:rsidR="008462A5" w:rsidRDefault="008462A5" w:rsidP="00596E39">
      <w:pPr>
        <w:ind w:left="-5" w:right="912"/>
        <w:rPr>
          <w:b/>
        </w:rPr>
      </w:pPr>
      <w:r>
        <w:rPr>
          <w:b/>
        </w:rPr>
        <w:t xml:space="preserve">Betalings måder: Kontant </w:t>
      </w:r>
      <w:r w:rsidR="00593B86">
        <w:rPr>
          <w:b/>
        </w:rPr>
        <w:t>–</w:t>
      </w:r>
      <w:r>
        <w:rPr>
          <w:b/>
        </w:rPr>
        <w:t xml:space="preserve"> Mobilepay</w:t>
      </w:r>
      <w:r w:rsidR="00593B86">
        <w:rPr>
          <w:b/>
        </w:rPr>
        <w:t xml:space="preserve"> - Dankort</w:t>
      </w:r>
    </w:p>
    <w:p w14:paraId="3960C743" w14:textId="77777777" w:rsidR="00596E39" w:rsidRDefault="00596E39" w:rsidP="00C81270">
      <w:pPr>
        <w:ind w:left="-5" w:right="912"/>
        <w:rPr>
          <w:b/>
        </w:rPr>
      </w:pPr>
    </w:p>
    <w:p w14:paraId="50C93612" w14:textId="77777777" w:rsidR="00502880" w:rsidRDefault="00A54B8C" w:rsidP="00C81270">
      <w:pPr>
        <w:ind w:left="-5" w:right="912"/>
        <w:rPr>
          <w:b/>
        </w:rPr>
      </w:pPr>
      <w:r>
        <w:rPr>
          <w:b/>
        </w:rPr>
        <w:t xml:space="preserve">Ved mindre end 6 tilmeldte i en klasse ved sidste anmeldelse frist, kan klassen </w:t>
      </w:r>
      <w:r w:rsidR="00502880">
        <w:rPr>
          <w:b/>
        </w:rPr>
        <w:t>aflyses.</w:t>
      </w:r>
    </w:p>
    <w:p w14:paraId="0AC6C97B" w14:textId="77777777" w:rsidR="00C23467" w:rsidRDefault="00AD45FC" w:rsidP="00C23467">
      <w:pPr>
        <w:ind w:left="0" w:right="912" w:firstLine="0"/>
        <w:rPr>
          <w:b/>
        </w:rPr>
      </w:pPr>
      <w:r>
        <w:rPr>
          <w:b/>
        </w:rPr>
        <w:t>D</w:t>
      </w:r>
      <w:r w:rsidR="00D8034A">
        <w:rPr>
          <w:b/>
        </w:rPr>
        <w:t>er gi</w:t>
      </w:r>
      <w:r>
        <w:rPr>
          <w:b/>
        </w:rPr>
        <w:t xml:space="preserve">ves </w:t>
      </w:r>
      <w:r w:rsidR="009A33F2">
        <w:rPr>
          <w:b/>
        </w:rPr>
        <w:t>besked ved en eventuel aflysning af en klasse på klubbens hjemmeside og på Jydecups facebookside.</w:t>
      </w:r>
    </w:p>
    <w:p w14:paraId="7AD1D7EA" w14:textId="32A8A4CB" w:rsidR="00FA7E48" w:rsidRDefault="00FA7E48" w:rsidP="00C23467">
      <w:pPr>
        <w:ind w:left="0" w:right="912" w:firstLine="0"/>
        <w:rPr>
          <w:b/>
        </w:rPr>
      </w:pPr>
      <w:r w:rsidRPr="00FA7E48">
        <w:rPr>
          <w:b/>
        </w:rPr>
        <w:t>Startopstilling/tidtagning:</w:t>
      </w:r>
    </w:p>
    <w:p w14:paraId="5F552610" w14:textId="77777777" w:rsidR="00DA1230" w:rsidRDefault="00DA1230" w:rsidP="00FA7E48">
      <w:pPr>
        <w:ind w:left="-5" w:right="1701"/>
        <w:rPr>
          <w:b/>
        </w:rPr>
      </w:pPr>
    </w:p>
    <w:p w14:paraId="60A22FF8" w14:textId="77777777" w:rsidR="00DA1230" w:rsidRPr="00DA1230" w:rsidRDefault="00DA1230" w:rsidP="00DA1230">
      <w:pPr>
        <w:ind w:left="0" w:right="912" w:firstLine="0"/>
        <w:rPr>
          <w:b/>
        </w:rPr>
      </w:pPr>
      <w:r w:rsidRPr="00DA1230">
        <w:rPr>
          <w:b/>
        </w:rPr>
        <w:t xml:space="preserve">Alle klasser kører 2 indledende heat a 8 min + sidste omgang, </w:t>
      </w:r>
      <w:proofErr w:type="spellStart"/>
      <w:r w:rsidRPr="00DA1230">
        <w:rPr>
          <w:b/>
        </w:rPr>
        <w:t>prefinale</w:t>
      </w:r>
      <w:proofErr w:type="spellEnd"/>
      <w:r w:rsidRPr="00DA1230">
        <w:rPr>
          <w:b/>
        </w:rPr>
        <w:t xml:space="preserve"> + finale</w:t>
      </w:r>
      <w:r w:rsidRPr="00DA1230">
        <w:rPr>
          <w:b/>
          <w:color w:val="auto"/>
        </w:rPr>
        <w:t xml:space="preserve"> </w:t>
      </w:r>
      <w:r w:rsidRPr="00DA1230">
        <w:rPr>
          <w:b/>
        </w:rPr>
        <w:t>a 10 min + sidste omgang.</w:t>
      </w:r>
    </w:p>
    <w:p w14:paraId="4917161C" w14:textId="77777777" w:rsidR="00DA1230" w:rsidRPr="00FA7E48" w:rsidRDefault="00DA1230" w:rsidP="00FA7E48">
      <w:pPr>
        <w:ind w:left="-5" w:right="1701"/>
      </w:pPr>
    </w:p>
    <w:p w14:paraId="15B801EC" w14:textId="77777777" w:rsidR="00FA7E48" w:rsidRPr="00FA7E48" w:rsidRDefault="00FA7E48" w:rsidP="00FA7E48">
      <w:pPr>
        <w:ind w:left="0" w:right="912" w:firstLine="0"/>
      </w:pPr>
      <w:r w:rsidRPr="00FA7E48">
        <w:t>Der køres 2 tidtagninger, den bedste tid er tællende til opstillingen til 1.heat.</w:t>
      </w:r>
    </w:p>
    <w:p w14:paraId="4F2E74BA" w14:textId="77777777" w:rsidR="00FA7E48" w:rsidRPr="00FA7E48" w:rsidRDefault="00FA7E48" w:rsidP="00FA7E48">
      <w:pPr>
        <w:ind w:left="-5" w:right="1701"/>
      </w:pPr>
      <w:r w:rsidRPr="00FA7E48">
        <w:t>Ved 2 ens tider vil 2. bedste tid være afgørende for startrækkefølgen</w:t>
      </w:r>
    </w:p>
    <w:p w14:paraId="4440F40A" w14:textId="77777777" w:rsidR="00FA7E48" w:rsidRPr="00FA7E48" w:rsidRDefault="00FA7E48" w:rsidP="008B1C23">
      <w:pPr>
        <w:ind w:left="0" w:right="1701" w:firstLine="0"/>
      </w:pPr>
    </w:p>
    <w:p w14:paraId="0ADEEFC3" w14:textId="77777777" w:rsidR="00FA7E48" w:rsidRPr="00FA7E48" w:rsidRDefault="00FA7E48" w:rsidP="00FA7E48">
      <w:pPr>
        <w:ind w:left="-5" w:right="1701"/>
      </w:pPr>
    </w:p>
    <w:p w14:paraId="25A0D44C" w14:textId="77777777" w:rsidR="00FA7E48" w:rsidRPr="00FA7E48" w:rsidRDefault="00FA7E48" w:rsidP="00FA7E48">
      <w:pPr>
        <w:ind w:left="-5" w:right="1701"/>
      </w:pPr>
      <w:r w:rsidRPr="00BA58FA">
        <w:rPr>
          <w:b/>
        </w:rPr>
        <w:t>Start opstilling til</w:t>
      </w:r>
      <w:r w:rsidRPr="00FA7E48">
        <w:t xml:space="preserve">: 1.heat efter tidtagningen. </w:t>
      </w:r>
    </w:p>
    <w:p w14:paraId="25FD33E3" w14:textId="77777777" w:rsidR="00FA7E48" w:rsidRPr="00FA7E48" w:rsidRDefault="00FA7E48" w:rsidP="00FA7E48">
      <w:pPr>
        <w:ind w:left="-5" w:right="1701"/>
      </w:pPr>
      <w:r w:rsidRPr="00FA7E48">
        <w:t xml:space="preserve">                           </w:t>
      </w:r>
      <w:r w:rsidR="00BA58FA">
        <w:t xml:space="preserve">    </w:t>
      </w:r>
      <w:r w:rsidRPr="00FA7E48">
        <w:t xml:space="preserve"> 2</w:t>
      </w:r>
      <w:r w:rsidR="00474423">
        <w:t>.heat, efter tidtagning</w:t>
      </w:r>
      <w:r w:rsidRPr="00FA7E48">
        <w:t xml:space="preserve"> </w:t>
      </w:r>
    </w:p>
    <w:p w14:paraId="7DBC61DB" w14:textId="77777777" w:rsidR="00FA7E48" w:rsidRDefault="00FA7E48" w:rsidP="00FA7E48">
      <w:pPr>
        <w:ind w:left="-5" w:right="1701"/>
      </w:pPr>
      <w:r w:rsidRPr="00FA7E48">
        <w:t xml:space="preserve">  </w:t>
      </w:r>
      <w:r w:rsidR="00474423">
        <w:t xml:space="preserve">                          </w:t>
      </w:r>
      <w:r w:rsidR="00BA58FA">
        <w:t xml:space="preserve">    </w:t>
      </w:r>
      <w:proofErr w:type="spellStart"/>
      <w:r w:rsidR="00474423">
        <w:t>Prefinale</w:t>
      </w:r>
      <w:proofErr w:type="spellEnd"/>
      <w:r w:rsidRPr="00FA7E48">
        <w:t xml:space="preserve"> efter resultatet af</w:t>
      </w:r>
      <w:r w:rsidR="00474423">
        <w:t xml:space="preserve"> 1</w:t>
      </w:r>
      <w:r w:rsidR="00F941E7">
        <w:t xml:space="preserve"> </w:t>
      </w:r>
      <w:r w:rsidR="00474423">
        <w:t>+</w:t>
      </w:r>
      <w:r w:rsidRPr="00FA7E48">
        <w:t xml:space="preserve"> 2.heat.</w:t>
      </w:r>
    </w:p>
    <w:p w14:paraId="3F02F8F5" w14:textId="77777777" w:rsidR="00474423" w:rsidRPr="00FA7E48" w:rsidRDefault="00474423" w:rsidP="00FA7E48">
      <w:pPr>
        <w:ind w:left="-5" w:right="1701"/>
      </w:pPr>
      <w:r>
        <w:t xml:space="preserve">                            </w:t>
      </w:r>
      <w:r w:rsidR="00BA58FA">
        <w:t xml:space="preserve">    </w:t>
      </w:r>
      <w:r w:rsidR="00EF197A">
        <w:t xml:space="preserve">Finale efter resultat af </w:t>
      </w:r>
      <w:proofErr w:type="spellStart"/>
      <w:r w:rsidR="00EF197A">
        <w:t>p</w:t>
      </w:r>
      <w:r>
        <w:t>refinalen</w:t>
      </w:r>
      <w:proofErr w:type="spellEnd"/>
      <w:r w:rsidR="009A33F2">
        <w:t>.</w:t>
      </w:r>
    </w:p>
    <w:p w14:paraId="7015A625" w14:textId="77777777" w:rsidR="00474423" w:rsidRDefault="00474423" w:rsidP="00FA7E48">
      <w:pPr>
        <w:ind w:left="-5" w:right="912"/>
        <w:rPr>
          <w:b/>
        </w:rPr>
      </w:pPr>
      <w:r>
        <w:rPr>
          <w:b/>
        </w:rPr>
        <w:t xml:space="preserve">                            </w:t>
      </w:r>
    </w:p>
    <w:p w14:paraId="0993BCCD" w14:textId="77777777" w:rsidR="00FA7E48" w:rsidRPr="00FA7E48" w:rsidRDefault="00474423" w:rsidP="00FA7E48">
      <w:pPr>
        <w:ind w:left="-5" w:right="912"/>
        <w:rPr>
          <w:b/>
        </w:rPr>
      </w:pPr>
      <w:r>
        <w:rPr>
          <w:b/>
        </w:rPr>
        <w:t>Finalen</w:t>
      </w:r>
      <w:r w:rsidR="00FA7E48" w:rsidRPr="00FA7E48">
        <w:rPr>
          <w:b/>
        </w:rPr>
        <w:t xml:space="preserve"> er tællende til dagens resultat</w:t>
      </w:r>
    </w:p>
    <w:p w14:paraId="03BEB28F" w14:textId="77777777" w:rsidR="00BC1C87" w:rsidRPr="00FA7E48" w:rsidRDefault="00BC1C87" w:rsidP="00FA7E48">
      <w:pPr>
        <w:ind w:left="-5" w:right="912"/>
      </w:pPr>
    </w:p>
    <w:p w14:paraId="45D4C043" w14:textId="77777777" w:rsidR="00BC1C87" w:rsidRDefault="00BC1C87" w:rsidP="00B66514">
      <w:pPr>
        <w:ind w:left="0" w:right="912" w:firstLine="0"/>
      </w:pPr>
      <w:r>
        <w:t>.</w:t>
      </w:r>
    </w:p>
    <w:p w14:paraId="4DAEAE84" w14:textId="77777777" w:rsidR="007063D2" w:rsidRPr="009A33F2" w:rsidRDefault="00BC1C87" w:rsidP="000C686E">
      <w:pPr>
        <w:spacing w:after="222"/>
        <w:ind w:left="0" w:right="1757" w:firstLine="0"/>
      </w:pPr>
      <w:r w:rsidRPr="009A33F2">
        <w:rPr>
          <w:b/>
        </w:rPr>
        <w:t>Særlige bestemmelser</w:t>
      </w:r>
      <w:r w:rsidRPr="009A33F2">
        <w:t>:</w:t>
      </w:r>
      <w:r w:rsidR="007063D2" w:rsidRPr="009A33F2">
        <w:t xml:space="preserve"> </w:t>
      </w:r>
    </w:p>
    <w:p w14:paraId="39926C08" w14:textId="77777777" w:rsidR="005D5060" w:rsidRDefault="005D5060" w:rsidP="005D5060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</w:rPr>
        <w:t>Dæk skal registreres på udleveret dækseddel inden tidtagning.</w:t>
      </w:r>
    </w:p>
    <w:p w14:paraId="4169E3C8" w14:textId="21D2A5C1" w:rsidR="007063D2" w:rsidRDefault="005D5060" w:rsidP="007063D2">
      <w:pPr>
        <w:spacing w:after="222"/>
        <w:ind w:left="-5" w:right="1757"/>
      </w:pPr>
      <w:r>
        <w:t>D</w:t>
      </w:r>
      <w:r w:rsidR="007063D2">
        <w:t>ette sæt skal anvendes til den resterende del af arrangementet</w:t>
      </w:r>
      <w:r w:rsidR="007063D2" w:rsidRPr="00C60D94">
        <w:rPr>
          <w:b/>
        </w:rPr>
        <w:t>. Et sæt er 4 + 1 ekstra valgfri</w:t>
      </w:r>
      <w:r w:rsidR="00D6235C">
        <w:rPr>
          <w:b/>
        </w:rPr>
        <w:t xml:space="preserve"> dæk</w:t>
      </w:r>
      <w:r w:rsidR="007063D2">
        <w:t>.</w:t>
      </w:r>
    </w:p>
    <w:p w14:paraId="165443BB" w14:textId="6487EEC6" w:rsidR="00517ADD" w:rsidRDefault="000C4D95" w:rsidP="00596E39">
      <w:pPr>
        <w:spacing w:after="222"/>
        <w:ind w:left="0" w:right="1757" w:firstLine="0"/>
      </w:pPr>
      <w:r>
        <w:t>Der</w:t>
      </w:r>
      <w:r w:rsidRPr="000C4D95">
        <w:rPr>
          <w:color w:val="FF0000"/>
        </w:rPr>
        <w:t xml:space="preserve"> </w:t>
      </w:r>
      <w:r w:rsidR="000C686E" w:rsidRPr="000C686E">
        <w:rPr>
          <w:color w:val="000000" w:themeColor="text1"/>
          <w:u w:val="single"/>
        </w:rPr>
        <w:t>kan</w:t>
      </w:r>
      <w:r w:rsidR="000C686E">
        <w:rPr>
          <w:color w:val="FF0000"/>
        </w:rPr>
        <w:t xml:space="preserve"> </w:t>
      </w:r>
      <w:r w:rsidR="00517ADD">
        <w:t>køres med unilogger i Cadett Mini /Cadett Junior</w:t>
      </w:r>
      <w:r w:rsidR="0048526D">
        <w:t xml:space="preserve">, </w:t>
      </w:r>
      <w:r w:rsidR="000B441F">
        <w:t>her</w:t>
      </w:r>
      <w:r w:rsidR="008F59AC">
        <w:t xml:space="preserve"> medbringer kører selv ledningssæt/beslag til montering af logger.</w:t>
      </w:r>
    </w:p>
    <w:p w14:paraId="39B708C4" w14:textId="77777777" w:rsidR="00D43F32" w:rsidRDefault="00CE0D0F" w:rsidP="00596E39">
      <w:pPr>
        <w:spacing w:after="222"/>
        <w:ind w:left="0" w:right="1757" w:firstLine="0"/>
      </w:pPr>
      <w:r>
        <w:t>DASU J</w:t>
      </w:r>
      <w:r w:rsidR="009D0E4E">
        <w:t>unior</w:t>
      </w:r>
      <w:r>
        <w:t xml:space="preserve"> ifølge reglement 6 </w:t>
      </w:r>
      <w:r w:rsidR="00EA14DC">
        <w:t>undtagen OKJ motor</w:t>
      </w:r>
      <w:r w:rsidR="009754C4">
        <w:t>.</w:t>
      </w:r>
    </w:p>
    <w:p w14:paraId="3DD82B02" w14:textId="77777777" w:rsidR="00EA14DC" w:rsidRDefault="00EA14DC" w:rsidP="00596E39">
      <w:pPr>
        <w:spacing w:after="222"/>
        <w:ind w:left="0" w:right="1757" w:firstLine="0"/>
      </w:pPr>
      <w:r>
        <w:t>OKJ ifølge reglement 6. 67.104</w:t>
      </w:r>
      <w:r w:rsidR="009754C4">
        <w:t>.</w:t>
      </w:r>
    </w:p>
    <w:p w14:paraId="28F6C378" w14:textId="2B0EC56D" w:rsidR="009D0E4E" w:rsidRDefault="009D0E4E" w:rsidP="00596E39">
      <w:pPr>
        <w:spacing w:after="222"/>
        <w:ind w:left="0" w:right="1757" w:firstLine="0"/>
      </w:pPr>
      <w:r>
        <w:t xml:space="preserve">DASU Senior </w:t>
      </w:r>
      <w:r w:rsidR="005211F8">
        <w:t>iføl</w:t>
      </w:r>
      <w:r w:rsidR="009275F0">
        <w:t>ge reglement 6</w:t>
      </w:r>
      <w:r w:rsidR="00740007">
        <w:t>.</w:t>
      </w:r>
      <w:r w:rsidR="009275F0">
        <w:t xml:space="preserve"> </w:t>
      </w:r>
    </w:p>
    <w:p w14:paraId="1DB5A0F9" w14:textId="77777777" w:rsidR="00596E39" w:rsidRDefault="00BC1C87" w:rsidP="00596E39">
      <w:pPr>
        <w:spacing w:after="222"/>
        <w:ind w:left="-5" w:right="1757"/>
      </w:pPr>
      <w:r>
        <w:t>Hver deltager skal under hele arrangementet køre med en fungerende AMB tra</w:t>
      </w:r>
      <w:r w:rsidR="008F59AC">
        <w:t>nsponder.</w:t>
      </w:r>
    </w:p>
    <w:p w14:paraId="034AD218" w14:textId="77777777" w:rsidR="00593B86" w:rsidRDefault="00593B86" w:rsidP="00593B86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</w:rPr>
        <w:t>Ingen opstart af motorer i Ryttergård dog kan prøvestart (max 2 min) foretages på anvist plads.</w:t>
      </w:r>
    </w:p>
    <w:p w14:paraId="4A35D27D" w14:textId="77777777" w:rsidR="00593B86" w:rsidRDefault="00593B86" w:rsidP="001D13E2">
      <w:pPr>
        <w:ind w:left="-5"/>
      </w:pPr>
    </w:p>
    <w:p w14:paraId="338299C1" w14:textId="36E354B7" w:rsidR="001D13E2" w:rsidRDefault="00962651" w:rsidP="001D13E2">
      <w:pPr>
        <w:ind w:left="-5"/>
      </w:pPr>
      <w:r>
        <w:t>I alle klasser</w:t>
      </w:r>
      <w:r w:rsidR="001D13E2">
        <w:t xml:space="preserve"> skal der under hele arrangementet være monteret et vægtskilt på frontkåben.</w:t>
      </w:r>
    </w:p>
    <w:p w14:paraId="345162BF" w14:textId="77777777" w:rsidR="00962651" w:rsidRDefault="001D13E2" w:rsidP="001D13E2">
      <w:pPr>
        <w:spacing w:after="222"/>
        <w:ind w:left="-5"/>
      </w:pPr>
      <w:r>
        <w:t xml:space="preserve">Denne bliver udleveret ved licens/maskinkontrol. </w:t>
      </w:r>
    </w:p>
    <w:p w14:paraId="314606DD" w14:textId="77777777" w:rsidR="001D13E2" w:rsidRDefault="001D13E2" w:rsidP="001D13E2">
      <w:pPr>
        <w:spacing w:after="222"/>
        <w:ind w:left="-5"/>
      </w:pPr>
      <w:r>
        <w:t>Ved tilmeldingen vælger man de</w:t>
      </w:r>
      <w:r w:rsidR="00D6235C">
        <w:t>n vægtklasse man vil deltage i.</w:t>
      </w:r>
      <w:r>
        <w:t xml:space="preserve"> Kan ikke ændres på dagen.</w:t>
      </w:r>
    </w:p>
    <w:p w14:paraId="66821F14" w14:textId="77777777" w:rsidR="00BC1C87" w:rsidRPr="007326AD" w:rsidRDefault="00E77DE5" w:rsidP="0076138F">
      <w:pPr>
        <w:spacing w:after="0" w:line="259" w:lineRule="auto"/>
        <w:ind w:left="0" w:firstLine="0"/>
        <w:rPr>
          <w:b/>
        </w:rPr>
      </w:pPr>
      <w:r>
        <w:rPr>
          <w:b/>
        </w:rPr>
        <w:t>Beregning efter §</w:t>
      </w:r>
      <w:r w:rsidR="00596E39">
        <w:rPr>
          <w:b/>
        </w:rPr>
        <w:t xml:space="preserve"> </w:t>
      </w:r>
      <w:r>
        <w:rPr>
          <w:b/>
        </w:rPr>
        <w:t>6</w:t>
      </w:r>
      <w:r w:rsidR="0062686C">
        <w:rPr>
          <w:b/>
        </w:rPr>
        <w:t>8.405</w:t>
      </w:r>
    </w:p>
    <w:p w14:paraId="28EF3775" w14:textId="77777777" w:rsidR="00D87774" w:rsidRPr="00D87774" w:rsidRDefault="00D87774" w:rsidP="00D87774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FF0000"/>
          <w:sz w:val="24"/>
          <w:szCs w:val="24"/>
          <w:lang w:eastAsia="en-US"/>
        </w:rPr>
      </w:pPr>
      <w:r w:rsidRPr="00D877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Placering 1.-2.-3.-4.</w:t>
      </w:r>
      <w:r w:rsidR="00013499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- osv. = Point 100 - 98 - 97 - 96</w:t>
      </w:r>
      <w:r w:rsidR="00481D2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Pr="00D8777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osv</w:t>
      </w:r>
      <w:r w:rsidRPr="00D87774">
        <w:rPr>
          <w:rFonts w:asciiTheme="minorHAnsi" w:eastAsiaTheme="minorHAnsi" w:hAnsiTheme="minorHAnsi" w:cstheme="minorBidi"/>
          <w:color w:val="auto"/>
          <w:sz w:val="22"/>
          <w:lang w:eastAsia="en-US"/>
        </w:rPr>
        <w:t>.</w:t>
      </w:r>
    </w:p>
    <w:p w14:paraId="7C2F3A46" w14:textId="77777777" w:rsidR="00BC1C87" w:rsidRDefault="00BC1C87" w:rsidP="00C81270">
      <w:pPr>
        <w:ind w:left="-5" w:right="912"/>
      </w:pPr>
      <w:r>
        <w:t>Ved pointlighe</w:t>
      </w:r>
      <w:r w:rsidR="0003202C">
        <w:t xml:space="preserve">d gælder bedst i sidste </w:t>
      </w:r>
      <w:r>
        <w:t>indbyrdes opgør. Pointtildeling overføres direkte til de</w:t>
      </w:r>
      <w:r w:rsidR="000864C4">
        <w:t>t</w:t>
      </w:r>
      <w:r>
        <w:t xml:space="preserve"> samlede mesterskab.</w:t>
      </w:r>
    </w:p>
    <w:p w14:paraId="3ADB872A" w14:textId="77777777" w:rsidR="0040668B" w:rsidRPr="0040668B" w:rsidRDefault="0040668B" w:rsidP="0040668B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40668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Jydecup køres over 16 heat, hvoraf de 12 bedste</w:t>
      </w:r>
      <w:r w:rsidR="005C637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,</w:t>
      </w:r>
      <w:r w:rsidRPr="0040668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er tællende til det samlede mesterskab. </w:t>
      </w:r>
    </w:p>
    <w:p w14:paraId="12DD3A4A" w14:textId="77777777" w:rsidR="0040668B" w:rsidRPr="0040668B" w:rsidRDefault="0040668B" w:rsidP="0040668B">
      <w:pPr>
        <w:spacing w:after="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14:paraId="4C11EF2A" w14:textId="77777777" w:rsidR="001C66D9" w:rsidRPr="00B92FE3" w:rsidRDefault="001C66D9" w:rsidP="001C66D9">
      <w:pPr>
        <w:spacing w:after="220"/>
        <w:ind w:left="-15" w:right="912" w:firstLine="0"/>
        <w:rPr>
          <w:color w:val="FF0000"/>
        </w:rPr>
      </w:pPr>
      <w:r w:rsidRPr="00DA20AF">
        <w:rPr>
          <w:color w:val="auto"/>
        </w:rPr>
        <w:t xml:space="preserve">Evt. sort flag kan ikke fratrækkes fra den samlede stilling.                                                 </w:t>
      </w:r>
      <w:r>
        <w:rPr>
          <w:color w:val="auto"/>
        </w:rPr>
        <w:br/>
        <w:t>Advarsler gives efter § 66.103.</w:t>
      </w:r>
    </w:p>
    <w:p w14:paraId="671106A2" w14:textId="77777777" w:rsidR="0040668B" w:rsidRDefault="0040668B" w:rsidP="00C81270">
      <w:pPr>
        <w:ind w:left="-5" w:right="912"/>
      </w:pPr>
    </w:p>
    <w:p w14:paraId="13384FAB" w14:textId="77777777" w:rsidR="000864C4" w:rsidRDefault="000864C4" w:rsidP="00C81270">
      <w:pPr>
        <w:ind w:left="-5" w:right="912"/>
      </w:pPr>
    </w:p>
    <w:p w14:paraId="72550C4A" w14:textId="77777777" w:rsidR="00BC1C87" w:rsidRDefault="00BC1C87" w:rsidP="00C81270">
      <w:pPr>
        <w:spacing w:after="7" w:line="259" w:lineRule="auto"/>
        <w:ind w:left="0" w:firstLine="0"/>
      </w:pPr>
    </w:p>
    <w:p w14:paraId="43C5636D" w14:textId="77777777" w:rsidR="00532D7F" w:rsidRDefault="00532D7F" w:rsidP="00C81270">
      <w:pPr>
        <w:spacing w:after="0" w:line="259" w:lineRule="auto"/>
        <w:ind w:left="-5"/>
        <w:rPr>
          <w:b/>
        </w:rPr>
      </w:pPr>
    </w:p>
    <w:p w14:paraId="7725DD86" w14:textId="77777777" w:rsidR="00C23467" w:rsidRDefault="00C23467">
      <w:pPr>
        <w:spacing w:after="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06841FD9" w14:textId="2BB5C3D0" w:rsidR="00BC1C87" w:rsidRDefault="00BC1C87" w:rsidP="00C81270">
      <w:pPr>
        <w:spacing w:after="0" w:line="259" w:lineRule="auto"/>
        <w:ind w:left="-5"/>
      </w:pPr>
      <w:r>
        <w:rPr>
          <w:b/>
        </w:rPr>
        <w:lastRenderedPageBreak/>
        <w:t>Præmiering:</w:t>
      </w:r>
    </w:p>
    <w:p w14:paraId="15C673BE" w14:textId="77777777" w:rsidR="00465931" w:rsidRDefault="004C6E8F" w:rsidP="0081467E">
      <w:pPr>
        <w:ind w:left="-5" w:right="567"/>
      </w:pPr>
      <w:r>
        <w:t xml:space="preserve">Til de 3.første i hver </w:t>
      </w:r>
      <w:r w:rsidR="00B66514">
        <w:t>klasse</w:t>
      </w:r>
      <w:r w:rsidR="00F941E7">
        <w:t xml:space="preserve"> + </w:t>
      </w:r>
      <w:r w:rsidR="00C91ACA">
        <w:t xml:space="preserve">til de 3 første hver </w:t>
      </w:r>
      <w:r w:rsidR="000C0529">
        <w:t>førergruppe</w:t>
      </w:r>
      <w:r w:rsidR="00C91ACA">
        <w:t xml:space="preserve"> ved minimum 6 tilmeldte.</w:t>
      </w:r>
    </w:p>
    <w:p w14:paraId="7953046E" w14:textId="77777777" w:rsidR="00D87774" w:rsidRDefault="00D87774" w:rsidP="00F941E7">
      <w:pPr>
        <w:ind w:left="0" w:right="567" w:firstLine="0"/>
      </w:pPr>
    </w:p>
    <w:p w14:paraId="00DDE9F3" w14:textId="77777777" w:rsidR="00D43047" w:rsidRDefault="00465931" w:rsidP="00F941E7">
      <w:pPr>
        <w:ind w:left="0" w:right="567" w:firstLine="0"/>
      </w:pPr>
      <w:r>
        <w:t>Samt til følgende føre</w:t>
      </w:r>
      <w:r w:rsidR="00A56834">
        <w:t xml:space="preserve">rgruppe i X30 Challenge </w:t>
      </w:r>
      <w:r w:rsidR="008201FA">
        <w:t xml:space="preserve">DK </w:t>
      </w:r>
      <w:r w:rsidR="00740007">
        <w:t>for 2021</w:t>
      </w:r>
      <w:r w:rsidR="00F1710A">
        <w:t>:</w:t>
      </w:r>
      <w:r w:rsidR="00710D59">
        <w:t xml:space="preserve"> </w:t>
      </w:r>
    </w:p>
    <w:p w14:paraId="5C64B7AA" w14:textId="60870E11" w:rsidR="00465931" w:rsidRDefault="000C0529" w:rsidP="0081467E">
      <w:pPr>
        <w:ind w:left="-5" w:right="567"/>
      </w:pPr>
      <w:r>
        <w:t>X30 S</w:t>
      </w:r>
      <w:r w:rsidR="00F1710A">
        <w:t>enior,</w:t>
      </w:r>
      <w:r w:rsidR="008201FA">
        <w:t xml:space="preserve"> X30</w:t>
      </w:r>
      <w:r w:rsidR="005E4C23">
        <w:t xml:space="preserve"> </w:t>
      </w:r>
      <w:r w:rsidR="00F1710A">
        <w:t>Junior,</w:t>
      </w:r>
      <w:r w:rsidR="000C686E">
        <w:t xml:space="preserve"> </w:t>
      </w:r>
      <w:r w:rsidR="00F1710A">
        <w:t>X30 Master og X30 Shifter.</w:t>
      </w:r>
    </w:p>
    <w:p w14:paraId="1EE6CAEE" w14:textId="77777777" w:rsidR="00242172" w:rsidRPr="00E57C06" w:rsidRDefault="00780D12" w:rsidP="00E57C06">
      <w:pPr>
        <w:ind w:left="-5" w:right="567"/>
      </w:pPr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 wp14:anchorId="7D9C1900" wp14:editId="68781833">
            <wp:extent cx="1078266" cy="1078266"/>
            <wp:effectExtent l="0" t="0" r="7620" b="762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ing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980" cy="111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C70F" w14:textId="77777777" w:rsidR="001C66D9" w:rsidRDefault="001C66D9" w:rsidP="00AA710B">
      <w:pPr>
        <w:ind w:left="0" w:right="912" w:firstLine="0"/>
        <w:rPr>
          <w:b/>
        </w:rPr>
      </w:pPr>
    </w:p>
    <w:p w14:paraId="06F83F94" w14:textId="77777777" w:rsidR="00AA710B" w:rsidRPr="00FF53B1" w:rsidRDefault="00AA710B" w:rsidP="00AA710B">
      <w:pPr>
        <w:ind w:left="0" w:right="912" w:firstLine="0"/>
        <w:rPr>
          <w:b/>
        </w:rPr>
      </w:pPr>
      <w:r w:rsidRPr="00FF53B1">
        <w:rPr>
          <w:b/>
        </w:rPr>
        <w:t>Ryttergård:</w:t>
      </w:r>
    </w:p>
    <w:p w14:paraId="7CABBBEC" w14:textId="22460878" w:rsidR="00AA710B" w:rsidRDefault="00AA710B" w:rsidP="00AA710B">
      <w:pPr>
        <w:ind w:left="-5" w:right="912"/>
      </w:pPr>
      <w:r>
        <w:t>Telte i ryttergården må først opstilles fra torsdag</w:t>
      </w:r>
      <w:r w:rsidR="000C686E">
        <w:t xml:space="preserve"> kl. 17.00</w:t>
      </w:r>
      <w:r>
        <w:t>, efter henvendelse til bane</w:t>
      </w:r>
      <w:r w:rsidR="005A52C9">
        <w:t xml:space="preserve"> </w:t>
      </w:r>
      <w:r>
        <w:t>leder.</w:t>
      </w:r>
    </w:p>
    <w:p w14:paraId="63553E8C" w14:textId="77777777" w:rsidR="00EF019B" w:rsidRDefault="00EF019B" w:rsidP="00AA710B">
      <w:pPr>
        <w:ind w:left="-5" w:right="912"/>
      </w:pPr>
      <w:r>
        <w:t>Ingen overnatning i ryttergård</w:t>
      </w:r>
    </w:p>
    <w:p w14:paraId="584D7DC4" w14:textId="77777777" w:rsidR="007424CF" w:rsidRPr="00F71B20" w:rsidRDefault="007424CF" w:rsidP="00F71B20">
      <w:pPr>
        <w:ind w:left="0" w:right="912" w:firstLine="0"/>
        <w:rPr>
          <w:b/>
        </w:rPr>
      </w:pPr>
    </w:p>
    <w:p w14:paraId="2FDE9A2D" w14:textId="77777777" w:rsidR="005F4EE2" w:rsidRPr="00FC0855" w:rsidRDefault="002F08B5" w:rsidP="00E57C06">
      <w:pPr>
        <w:ind w:left="0" w:right="912" w:firstLine="0"/>
      </w:pPr>
      <w:r>
        <w:rPr>
          <w:b/>
        </w:rPr>
        <w:t>T</w:t>
      </w:r>
      <w:r w:rsidR="005F4EE2" w:rsidRPr="00AC25C7">
        <w:rPr>
          <w:b/>
        </w:rPr>
        <w:t>idsplan:</w:t>
      </w:r>
    </w:p>
    <w:p w14:paraId="09CD7F40" w14:textId="698063B6" w:rsidR="007328BC" w:rsidRDefault="007328BC" w:rsidP="00780D12">
      <w:pPr>
        <w:spacing w:after="203" w:line="259" w:lineRule="auto"/>
        <w:ind w:left="0" w:firstLine="0"/>
      </w:pPr>
      <w:r>
        <w:t>Fredags t</w:t>
      </w:r>
      <w:r w:rsidR="00D43047">
        <w:t>ræning fra K</w:t>
      </w:r>
      <w:r w:rsidR="00C23467">
        <w:t>l</w:t>
      </w:r>
      <w:r w:rsidR="00D43047">
        <w:t>.</w:t>
      </w:r>
      <w:r w:rsidR="00740007">
        <w:t>1</w:t>
      </w:r>
      <w:r w:rsidR="000C686E">
        <w:t>4</w:t>
      </w:r>
      <w:r w:rsidR="009310B0">
        <w:t xml:space="preserve">.00 </w:t>
      </w:r>
      <w:r w:rsidR="0089709A">
        <w:t xml:space="preserve">- </w:t>
      </w:r>
      <w:r w:rsidR="009310B0">
        <w:t>18.00</w:t>
      </w:r>
      <w:r>
        <w:t>.</w:t>
      </w:r>
      <w:r w:rsidR="004808ED">
        <w:t xml:space="preserve"> </w:t>
      </w:r>
      <w:r w:rsidR="00544072" w:rsidRPr="00D43047">
        <w:rPr>
          <w:b/>
        </w:rPr>
        <w:t>Pris 200</w:t>
      </w:r>
      <w:r w:rsidR="00596E39">
        <w:rPr>
          <w:b/>
        </w:rPr>
        <w:t xml:space="preserve"> </w:t>
      </w:r>
      <w:r w:rsidR="00544072" w:rsidRPr="00D43047">
        <w:rPr>
          <w:b/>
        </w:rPr>
        <w:t>kr</w:t>
      </w:r>
      <w:r w:rsidR="00596E39">
        <w:rPr>
          <w:b/>
        </w:rPr>
        <w:t>.</w:t>
      </w:r>
      <w:r>
        <w:t xml:space="preserve"> </w:t>
      </w:r>
      <w:r w:rsidR="00D43047">
        <w:t>Kun for tilmeldte til løbet.</w:t>
      </w:r>
    </w:p>
    <w:p w14:paraId="2B9777FE" w14:textId="77777777" w:rsidR="009310B0" w:rsidRDefault="0089709A" w:rsidP="00780D12">
      <w:pPr>
        <w:spacing w:after="203" w:line="259" w:lineRule="auto"/>
        <w:ind w:left="0" w:firstLine="0"/>
      </w:pPr>
      <w:r>
        <w:t xml:space="preserve">Licens og maskinkontrol </w:t>
      </w:r>
      <w:r w:rsidR="007328BC">
        <w:t>fredag og lørdag: 18.00 - 19</w:t>
      </w:r>
      <w:r>
        <w:t>.00</w:t>
      </w:r>
    </w:p>
    <w:p w14:paraId="6CE31886" w14:textId="77777777" w:rsidR="005F4EE2" w:rsidRDefault="00270559" w:rsidP="00780D12">
      <w:pPr>
        <w:spacing w:after="203" w:line="259" w:lineRule="auto"/>
        <w:ind w:left="0" w:firstLine="0"/>
      </w:pPr>
      <w:r w:rsidRPr="00C91ACA">
        <w:rPr>
          <w:b/>
        </w:rPr>
        <w:t>Banen åbner 7.00</w:t>
      </w:r>
      <w:r>
        <w:t xml:space="preserve">               </w:t>
      </w:r>
      <w:r w:rsidR="007328BC">
        <w:tab/>
      </w:r>
      <w:r w:rsidR="0089709A">
        <w:t xml:space="preserve">Lørdag:               </w:t>
      </w:r>
      <w:r w:rsidR="007328BC">
        <w:tab/>
        <w:t>Søndag</w:t>
      </w:r>
      <w:r w:rsidR="0089709A">
        <w:t xml:space="preserve">          </w:t>
      </w:r>
      <w:r>
        <w:t xml:space="preserve"> </w:t>
      </w:r>
    </w:p>
    <w:p w14:paraId="5F30B0EF" w14:textId="77777777" w:rsidR="00C56ED4" w:rsidRDefault="0089709A" w:rsidP="00780D12">
      <w:pPr>
        <w:spacing w:after="203" w:line="259" w:lineRule="auto"/>
        <w:ind w:left="0" w:firstLine="0"/>
      </w:pPr>
      <w:r w:rsidRPr="00C91ACA">
        <w:rPr>
          <w:b/>
        </w:rPr>
        <w:t>Licens/Maskinkontrol</w:t>
      </w:r>
      <w:r w:rsidR="007328BC" w:rsidRPr="00C91ACA">
        <w:rPr>
          <w:b/>
        </w:rPr>
        <w:t>:</w:t>
      </w:r>
      <w:r w:rsidR="007328BC">
        <w:tab/>
      </w:r>
      <w:r w:rsidR="00270559">
        <w:t>7</w:t>
      </w:r>
      <w:r w:rsidR="007328BC">
        <w:t>.30 - 8.00</w:t>
      </w:r>
      <w:r w:rsidR="007328BC">
        <w:tab/>
      </w:r>
      <w:r w:rsidR="007328BC">
        <w:tab/>
        <w:t>07.30 – 8.00</w:t>
      </w:r>
      <w:r w:rsidR="00E22F28">
        <w:t xml:space="preserve">                                                                  </w:t>
      </w:r>
    </w:p>
    <w:p w14:paraId="6A009C29" w14:textId="77777777" w:rsidR="00C56ED4" w:rsidRDefault="00D159E7" w:rsidP="007328BC">
      <w:pPr>
        <w:spacing w:after="203" w:line="259" w:lineRule="auto"/>
      </w:pPr>
      <w:r w:rsidRPr="00C91ACA">
        <w:rPr>
          <w:b/>
        </w:rPr>
        <w:t>1.</w:t>
      </w:r>
      <w:r w:rsidR="00E22F28" w:rsidRPr="00C91ACA">
        <w:rPr>
          <w:b/>
        </w:rPr>
        <w:t xml:space="preserve">Træning </w:t>
      </w:r>
      <w:r w:rsidR="007328BC" w:rsidRPr="00C91ACA">
        <w:rPr>
          <w:b/>
        </w:rPr>
        <w:t>(</w:t>
      </w:r>
      <w:proofErr w:type="gramStart"/>
      <w:r w:rsidR="007328BC" w:rsidRPr="00C91ACA">
        <w:rPr>
          <w:b/>
        </w:rPr>
        <w:t>fri)</w:t>
      </w:r>
      <w:r w:rsidR="001740B9">
        <w:t xml:space="preserve">   </w:t>
      </w:r>
      <w:proofErr w:type="gramEnd"/>
      <w:r w:rsidR="001740B9">
        <w:t xml:space="preserve">          </w:t>
      </w:r>
      <w:r w:rsidR="007328BC">
        <w:t xml:space="preserve">         </w:t>
      </w:r>
      <w:r w:rsidR="00C91ACA">
        <w:t xml:space="preserve"> </w:t>
      </w:r>
      <w:r w:rsidR="007328BC">
        <w:t xml:space="preserve"> 8.00</w:t>
      </w:r>
      <w:r w:rsidR="007328BC">
        <w:tab/>
      </w:r>
      <w:r w:rsidR="007328BC">
        <w:tab/>
        <w:t>8.00</w:t>
      </w:r>
      <w:r w:rsidR="00E22F28">
        <w:t xml:space="preserve">                                                                                          </w:t>
      </w:r>
    </w:p>
    <w:p w14:paraId="3473BAD8" w14:textId="77777777" w:rsidR="007A7481" w:rsidRDefault="007328BC" w:rsidP="00780D12">
      <w:pPr>
        <w:spacing w:after="203" w:line="259" w:lineRule="auto"/>
        <w:ind w:left="0" w:firstLine="0"/>
      </w:pPr>
      <w:r w:rsidRPr="00C91ACA">
        <w:rPr>
          <w:b/>
        </w:rPr>
        <w:t>Førermøde</w:t>
      </w:r>
      <w:r w:rsidR="001740B9" w:rsidRPr="00C91ACA">
        <w:rPr>
          <w:b/>
        </w:rPr>
        <w:t xml:space="preserve">  </w:t>
      </w:r>
      <w:r w:rsidR="001740B9">
        <w:t xml:space="preserve"> </w:t>
      </w:r>
      <w:r w:rsidR="007C64C7">
        <w:t xml:space="preserve">    </w:t>
      </w:r>
      <w:r>
        <w:tab/>
        <w:t xml:space="preserve">efter 1. træning </w:t>
      </w:r>
      <w:r>
        <w:tab/>
        <w:t>efter 1. træning</w:t>
      </w:r>
      <w:r w:rsidR="007C64C7">
        <w:t xml:space="preserve">                                                               </w:t>
      </w:r>
      <w:r w:rsidR="001740B9">
        <w:t xml:space="preserve">                              </w:t>
      </w:r>
    </w:p>
    <w:p w14:paraId="56D3C42A" w14:textId="77777777" w:rsidR="00270559" w:rsidRPr="000F35A4" w:rsidRDefault="007328BC" w:rsidP="00780D12">
      <w:pPr>
        <w:spacing w:after="203" w:line="259" w:lineRule="auto"/>
        <w:ind w:left="0" w:firstLine="0"/>
        <w:rPr>
          <w:color w:val="auto"/>
        </w:rPr>
      </w:pPr>
      <w:r w:rsidRPr="000F35A4">
        <w:rPr>
          <w:b/>
          <w:color w:val="auto"/>
        </w:rPr>
        <w:t>Endelig tidsplan udleveres til førermødet</w:t>
      </w:r>
      <w:r w:rsidRPr="000F35A4">
        <w:rPr>
          <w:color w:val="auto"/>
        </w:rPr>
        <w:t xml:space="preserve">. </w:t>
      </w:r>
    </w:p>
    <w:p w14:paraId="151954FB" w14:textId="77777777" w:rsidR="00F71B20" w:rsidRDefault="00F71B20" w:rsidP="00F71B20">
      <w:pPr>
        <w:ind w:left="0" w:right="912" w:firstLine="0"/>
        <w:rPr>
          <w:b/>
        </w:rPr>
      </w:pPr>
    </w:p>
    <w:p w14:paraId="07DDCCDF" w14:textId="77777777" w:rsidR="00F120BB" w:rsidRDefault="00F120BB" w:rsidP="00F71B20">
      <w:pPr>
        <w:ind w:left="0" w:right="912" w:firstLine="0"/>
        <w:rPr>
          <w:b/>
          <w:szCs w:val="20"/>
        </w:rPr>
      </w:pPr>
    </w:p>
    <w:p w14:paraId="63093684" w14:textId="1817952B" w:rsidR="00F71B20" w:rsidRPr="0002226A" w:rsidRDefault="00F71B20" w:rsidP="00F71B20">
      <w:pPr>
        <w:ind w:left="0" w:right="912" w:firstLine="0"/>
        <w:rPr>
          <w:b/>
          <w:szCs w:val="20"/>
        </w:rPr>
      </w:pPr>
      <w:proofErr w:type="gramStart"/>
      <w:r w:rsidRPr="0002226A">
        <w:rPr>
          <w:b/>
          <w:szCs w:val="20"/>
        </w:rPr>
        <w:t>Overnatnings muligheder</w:t>
      </w:r>
      <w:proofErr w:type="gramEnd"/>
      <w:r w:rsidRPr="0002226A">
        <w:rPr>
          <w:b/>
          <w:szCs w:val="20"/>
        </w:rPr>
        <w:t>:</w:t>
      </w:r>
    </w:p>
    <w:p w14:paraId="5BC25FCC" w14:textId="77777777" w:rsidR="000C686E" w:rsidRPr="0002226A" w:rsidRDefault="000C686E" w:rsidP="00F71B20">
      <w:pPr>
        <w:ind w:left="0" w:right="912" w:firstLine="0"/>
        <w:rPr>
          <w:b/>
          <w:szCs w:val="20"/>
        </w:rPr>
      </w:pPr>
    </w:p>
    <w:p w14:paraId="737D45EF" w14:textId="708D6F09" w:rsidR="00E57C06" w:rsidRPr="0002226A" w:rsidRDefault="00F71B20" w:rsidP="00F71B20">
      <w:pPr>
        <w:spacing w:after="203" w:line="259" w:lineRule="auto"/>
        <w:ind w:left="0" w:firstLine="0"/>
        <w:rPr>
          <w:b/>
          <w:szCs w:val="20"/>
        </w:rPr>
      </w:pPr>
      <w:r w:rsidRPr="0002226A">
        <w:rPr>
          <w:b/>
          <w:szCs w:val="20"/>
        </w:rPr>
        <w:t>Kan ske ved banen på de anviste pladser pris. 1</w:t>
      </w:r>
      <w:r w:rsidR="009974D5" w:rsidRPr="0002226A">
        <w:rPr>
          <w:b/>
          <w:szCs w:val="20"/>
        </w:rPr>
        <w:t>5</w:t>
      </w:r>
      <w:r w:rsidRPr="0002226A">
        <w:rPr>
          <w:b/>
          <w:szCs w:val="20"/>
        </w:rPr>
        <w:t>0</w:t>
      </w:r>
      <w:r w:rsidR="00596E39" w:rsidRPr="0002226A">
        <w:rPr>
          <w:b/>
          <w:szCs w:val="20"/>
        </w:rPr>
        <w:t xml:space="preserve"> </w:t>
      </w:r>
      <w:r w:rsidRPr="0002226A">
        <w:rPr>
          <w:b/>
          <w:szCs w:val="20"/>
        </w:rPr>
        <w:t>kr</w:t>
      </w:r>
      <w:r w:rsidR="00596E39" w:rsidRPr="0002226A">
        <w:rPr>
          <w:b/>
          <w:szCs w:val="20"/>
        </w:rPr>
        <w:t>.</w:t>
      </w:r>
      <w:r w:rsidRPr="0002226A">
        <w:rPr>
          <w:b/>
          <w:szCs w:val="20"/>
        </w:rPr>
        <w:t xml:space="preserve"> pr. dag</w:t>
      </w:r>
      <w:r w:rsidR="00593B86">
        <w:rPr>
          <w:b/>
          <w:szCs w:val="20"/>
        </w:rPr>
        <w:t>.</w:t>
      </w:r>
      <w:r w:rsidR="000C686E" w:rsidRPr="0002226A">
        <w:rPr>
          <w:b/>
          <w:szCs w:val="20"/>
        </w:rPr>
        <w:br/>
      </w:r>
      <w:r w:rsidR="00593B86">
        <w:rPr>
          <w:b/>
          <w:szCs w:val="20"/>
        </w:rPr>
        <w:t>K</w:t>
      </w:r>
      <w:r w:rsidR="000C686E" w:rsidRPr="0002226A">
        <w:rPr>
          <w:b/>
          <w:szCs w:val="20"/>
        </w:rPr>
        <w:t>un opstilling af campingvogn efter aftale med OFF.</w:t>
      </w:r>
    </w:p>
    <w:p w14:paraId="27F0D5D1" w14:textId="77777777" w:rsidR="00C91EB1" w:rsidRPr="000C686E" w:rsidRDefault="00C91EB1" w:rsidP="00F71B20">
      <w:pPr>
        <w:spacing w:after="203" w:line="259" w:lineRule="auto"/>
        <w:ind w:left="0" w:firstLine="0"/>
        <w:rPr>
          <w:b/>
          <w:sz w:val="24"/>
          <w:szCs w:val="24"/>
        </w:rPr>
      </w:pPr>
    </w:p>
    <w:p w14:paraId="4A463ECA" w14:textId="3A43AD5B" w:rsidR="00056728" w:rsidRPr="000F35A4" w:rsidRDefault="0096464C" w:rsidP="00F71B20">
      <w:pPr>
        <w:spacing w:after="203" w:line="259" w:lineRule="auto"/>
        <w:ind w:left="0" w:firstLine="0"/>
        <w:rPr>
          <w:b/>
          <w:color w:val="auto"/>
          <w:szCs w:val="20"/>
        </w:rPr>
      </w:pPr>
      <w:r>
        <w:rPr>
          <w:b/>
          <w:color w:val="auto"/>
          <w:szCs w:val="20"/>
        </w:rPr>
        <w:t>Thy:</w:t>
      </w:r>
    </w:p>
    <w:p w14:paraId="59931D17" w14:textId="77777777" w:rsidR="0096464C" w:rsidRPr="00A15629" w:rsidRDefault="0096464C" w:rsidP="001B1F7A">
      <w:pPr>
        <w:shd w:val="clear" w:color="auto" w:fill="FFFFFF"/>
        <w:spacing w:after="0" w:line="240" w:lineRule="auto"/>
        <w:ind w:left="0" w:firstLine="0"/>
        <w:rPr>
          <w:b/>
          <w:bCs/>
          <w:color w:val="auto"/>
          <w:szCs w:val="20"/>
        </w:rPr>
      </w:pPr>
      <w:proofErr w:type="spellStart"/>
      <w:r w:rsidRPr="00A15629">
        <w:rPr>
          <w:b/>
          <w:bCs/>
          <w:color w:val="auto"/>
          <w:szCs w:val="20"/>
        </w:rPr>
        <w:t>Montra</w:t>
      </w:r>
      <w:proofErr w:type="spellEnd"/>
      <w:r w:rsidRPr="00A15629">
        <w:rPr>
          <w:b/>
          <w:bCs/>
          <w:color w:val="auto"/>
          <w:szCs w:val="20"/>
        </w:rPr>
        <w:t xml:space="preserve"> Hotel Hanstholm</w:t>
      </w:r>
    </w:p>
    <w:p w14:paraId="57FB9968" w14:textId="77777777" w:rsidR="0096464C" w:rsidRDefault="0096464C" w:rsidP="001B1F7A">
      <w:pPr>
        <w:shd w:val="clear" w:color="auto" w:fill="FFFFFF"/>
        <w:spacing w:after="0" w:line="240" w:lineRule="auto"/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Chr. Hansens Vej 2</w:t>
      </w:r>
    </w:p>
    <w:p w14:paraId="4FFB653B" w14:textId="0A706C33" w:rsidR="001B1F7A" w:rsidRPr="000F35A4" w:rsidRDefault="0096464C" w:rsidP="001B1F7A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>
        <w:rPr>
          <w:color w:val="auto"/>
          <w:szCs w:val="20"/>
        </w:rPr>
        <w:t>7730 Hanstholm.</w:t>
      </w:r>
    </w:p>
    <w:p w14:paraId="6C76BA7C" w14:textId="679608B6" w:rsidR="001B1F7A" w:rsidRPr="00A15629" w:rsidRDefault="000C0C93" w:rsidP="00B52C55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hyperlink r:id="rId19" w:history="1">
        <w:r w:rsidR="001B1F7A" w:rsidRPr="00A15629">
          <w:rPr>
            <w:rFonts w:eastAsia="Times New Roman"/>
            <w:color w:val="auto"/>
            <w:szCs w:val="20"/>
          </w:rPr>
          <w:t>Telefon</w:t>
        </w:r>
      </w:hyperlink>
      <w:r w:rsidR="001B1F7A" w:rsidRPr="00A15629">
        <w:rPr>
          <w:rFonts w:eastAsia="Times New Roman"/>
          <w:color w:val="auto"/>
          <w:szCs w:val="20"/>
        </w:rPr>
        <w:t>: </w:t>
      </w:r>
      <w:r w:rsidR="0096464C" w:rsidRPr="00A15629">
        <w:rPr>
          <w:rFonts w:eastAsia="Times New Roman"/>
          <w:color w:val="auto"/>
          <w:szCs w:val="20"/>
        </w:rPr>
        <w:t>97 96 10 44</w:t>
      </w:r>
    </w:p>
    <w:p w14:paraId="01D909C2" w14:textId="7E581092" w:rsidR="0096464C" w:rsidRDefault="0096464C" w:rsidP="00B52C55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bCs/>
          <w:color w:val="auto"/>
          <w:szCs w:val="20"/>
        </w:rPr>
      </w:pPr>
    </w:p>
    <w:p w14:paraId="13809A9E" w14:textId="523BF6FD" w:rsidR="0096464C" w:rsidRPr="00A15629" w:rsidRDefault="0096464C" w:rsidP="00B52C55">
      <w:pPr>
        <w:shd w:val="clear" w:color="auto" w:fill="FFFFFF"/>
        <w:spacing w:after="0" w:line="240" w:lineRule="auto"/>
        <w:ind w:left="0" w:firstLine="0"/>
        <w:rPr>
          <w:b/>
          <w:bCs/>
          <w:color w:val="auto"/>
          <w:szCs w:val="20"/>
        </w:rPr>
      </w:pPr>
      <w:r w:rsidRPr="00A15629">
        <w:rPr>
          <w:b/>
          <w:bCs/>
          <w:color w:val="auto"/>
          <w:szCs w:val="20"/>
        </w:rPr>
        <w:t>Vigsø Feriecenter</w:t>
      </w:r>
    </w:p>
    <w:p w14:paraId="617F2D49" w14:textId="0B608ADA" w:rsidR="0096464C" w:rsidRDefault="0096464C" w:rsidP="00B52C55">
      <w:pPr>
        <w:shd w:val="clear" w:color="auto" w:fill="FFFFFF"/>
        <w:spacing w:after="0" w:line="240" w:lineRule="auto"/>
        <w:ind w:left="0" w:firstLine="0"/>
        <w:rPr>
          <w:color w:val="auto"/>
          <w:szCs w:val="20"/>
        </w:rPr>
      </w:pPr>
      <w:r>
        <w:rPr>
          <w:color w:val="auto"/>
          <w:szCs w:val="20"/>
        </w:rPr>
        <w:t>Vigsø Bugt Vej 1</w:t>
      </w:r>
    </w:p>
    <w:p w14:paraId="3B5D1DD3" w14:textId="14354FC6" w:rsidR="00B52C55" w:rsidRPr="000F35A4" w:rsidRDefault="0096464C" w:rsidP="00B52C55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>
        <w:rPr>
          <w:color w:val="auto"/>
          <w:szCs w:val="20"/>
        </w:rPr>
        <w:t>7730 Hanstholm</w:t>
      </w:r>
    </w:p>
    <w:p w14:paraId="4BD0E340" w14:textId="5665BB26" w:rsidR="00BC1C87" w:rsidRPr="00A15629" w:rsidRDefault="000C0C93" w:rsidP="0096464C">
      <w:pPr>
        <w:shd w:val="clear" w:color="auto" w:fill="FFFFFF"/>
        <w:spacing w:after="0" w:line="240" w:lineRule="auto"/>
        <w:ind w:left="0" w:firstLine="0"/>
        <w:rPr>
          <w:rFonts w:ascii="Trebuchet MS" w:eastAsia="Trebuchet MS" w:hAnsi="Trebuchet MS" w:cs="Trebuchet MS"/>
          <w:i/>
          <w:szCs w:val="20"/>
        </w:rPr>
      </w:pPr>
      <w:hyperlink r:id="rId20" w:history="1">
        <w:r w:rsidR="00B52C55" w:rsidRPr="00A15629">
          <w:rPr>
            <w:rFonts w:eastAsia="Times New Roman"/>
            <w:color w:val="auto"/>
            <w:szCs w:val="20"/>
          </w:rPr>
          <w:t>Telefon</w:t>
        </w:r>
      </w:hyperlink>
      <w:r w:rsidR="00B52C55" w:rsidRPr="00A15629">
        <w:rPr>
          <w:rFonts w:eastAsia="Times New Roman"/>
          <w:color w:val="auto"/>
          <w:szCs w:val="20"/>
        </w:rPr>
        <w:t>: </w:t>
      </w:r>
      <w:r w:rsidR="0096464C" w:rsidRPr="00A15629">
        <w:rPr>
          <w:rFonts w:eastAsia="Times New Roman"/>
          <w:color w:val="auto"/>
          <w:szCs w:val="20"/>
        </w:rPr>
        <w:t>96 55 66 66</w:t>
      </w:r>
    </w:p>
    <w:p w14:paraId="3F443943" w14:textId="77777777" w:rsidR="00BC1C87" w:rsidRPr="00A06661" w:rsidRDefault="00BC1C87" w:rsidP="000C686E">
      <w:pPr>
        <w:spacing w:after="220" w:line="249" w:lineRule="auto"/>
        <w:ind w:left="0" w:right="4024" w:firstLine="0"/>
        <w:jc w:val="both"/>
        <w:rPr>
          <w:rFonts w:ascii="Times New Roman" w:eastAsia="Times New Roman" w:hAnsi="Times New Roman" w:cs="Times New Roman"/>
        </w:rPr>
      </w:pPr>
    </w:p>
    <w:p w14:paraId="37559F53" w14:textId="77777777" w:rsidR="00CE4DAF" w:rsidRPr="00A06661" w:rsidRDefault="00CE4DAF" w:rsidP="00E8078E">
      <w:pPr>
        <w:spacing w:after="220" w:line="249" w:lineRule="auto"/>
        <w:ind w:left="0" w:right="4024" w:firstLine="0"/>
        <w:jc w:val="both"/>
      </w:pPr>
    </w:p>
    <w:p w14:paraId="6ACE00C7" w14:textId="77777777" w:rsidR="00BD547D" w:rsidRPr="00A06661" w:rsidRDefault="00BD547D">
      <w:pPr>
        <w:rPr>
          <w:sz w:val="32"/>
          <w:szCs w:val="32"/>
        </w:rPr>
      </w:pPr>
    </w:p>
    <w:sectPr w:rsidR="00BD547D" w:rsidRPr="00A06661" w:rsidSect="008A6B82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03461"/>
    <w:multiLevelType w:val="hybridMultilevel"/>
    <w:tmpl w:val="FC3051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3F"/>
    <w:rsid w:val="000018C2"/>
    <w:rsid w:val="00001A4E"/>
    <w:rsid w:val="00004634"/>
    <w:rsid w:val="00005041"/>
    <w:rsid w:val="0000742B"/>
    <w:rsid w:val="00013499"/>
    <w:rsid w:val="0002226A"/>
    <w:rsid w:val="0002420F"/>
    <w:rsid w:val="0003202C"/>
    <w:rsid w:val="000370CA"/>
    <w:rsid w:val="00037EB7"/>
    <w:rsid w:val="00041397"/>
    <w:rsid w:val="0004681C"/>
    <w:rsid w:val="00056728"/>
    <w:rsid w:val="00062C5B"/>
    <w:rsid w:val="00066BB2"/>
    <w:rsid w:val="000864C4"/>
    <w:rsid w:val="00092670"/>
    <w:rsid w:val="000956EB"/>
    <w:rsid w:val="000B441F"/>
    <w:rsid w:val="000B5E90"/>
    <w:rsid w:val="000C0529"/>
    <w:rsid w:val="000C0C93"/>
    <w:rsid w:val="000C4D95"/>
    <w:rsid w:val="000C686E"/>
    <w:rsid w:val="000C7CFA"/>
    <w:rsid w:val="000D4FFC"/>
    <w:rsid w:val="000D6460"/>
    <w:rsid w:val="000E2622"/>
    <w:rsid w:val="000F35A4"/>
    <w:rsid w:val="00112DB8"/>
    <w:rsid w:val="0011466E"/>
    <w:rsid w:val="0011739A"/>
    <w:rsid w:val="00121BAF"/>
    <w:rsid w:val="001234B9"/>
    <w:rsid w:val="0012631D"/>
    <w:rsid w:val="00127895"/>
    <w:rsid w:val="00130CE1"/>
    <w:rsid w:val="001312D7"/>
    <w:rsid w:val="001740B9"/>
    <w:rsid w:val="00177023"/>
    <w:rsid w:val="001A5063"/>
    <w:rsid w:val="001B1F7A"/>
    <w:rsid w:val="001C1465"/>
    <w:rsid w:val="001C5CE3"/>
    <w:rsid w:val="001C66D9"/>
    <w:rsid w:val="001D13E2"/>
    <w:rsid w:val="001E3F03"/>
    <w:rsid w:val="001E5731"/>
    <w:rsid w:val="002055E8"/>
    <w:rsid w:val="0020650F"/>
    <w:rsid w:val="00217813"/>
    <w:rsid w:val="002305EC"/>
    <w:rsid w:val="00242172"/>
    <w:rsid w:val="00242824"/>
    <w:rsid w:val="002524E7"/>
    <w:rsid w:val="00255D4B"/>
    <w:rsid w:val="0026468A"/>
    <w:rsid w:val="00270559"/>
    <w:rsid w:val="00280FC8"/>
    <w:rsid w:val="002862DD"/>
    <w:rsid w:val="00287B20"/>
    <w:rsid w:val="00295F7A"/>
    <w:rsid w:val="00297340"/>
    <w:rsid w:val="002A48AE"/>
    <w:rsid w:val="002B1AC6"/>
    <w:rsid w:val="002C1D3E"/>
    <w:rsid w:val="002C2CD6"/>
    <w:rsid w:val="002C7E9B"/>
    <w:rsid w:val="002E19ED"/>
    <w:rsid w:val="002F08B5"/>
    <w:rsid w:val="002F1E1E"/>
    <w:rsid w:val="002F5894"/>
    <w:rsid w:val="0030037F"/>
    <w:rsid w:val="00300DF6"/>
    <w:rsid w:val="00301A20"/>
    <w:rsid w:val="00316A60"/>
    <w:rsid w:val="0031703D"/>
    <w:rsid w:val="003241BD"/>
    <w:rsid w:val="00333D6D"/>
    <w:rsid w:val="003543C9"/>
    <w:rsid w:val="0036190F"/>
    <w:rsid w:val="00361BFB"/>
    <w:rsid w:val="00374C56"/>
    <w:rsid w:val="00381F67"/>
    <w:rsid w:val="0038356D"/>
    <w:rsid w:val="0038513D"/>
    <w:rsid w:val="003A7E16"/>
    <w:rsid w:val="003A7F9F"/>
    <w:rsid w:val="003B1F8F"/>
    <w:rsid w:val="003B3894"/>
    <w:rsid w:val="003B7CA5"/>
    <w:rsid w:val="003C7350"/>
    <w:rsid w:val="003D093F"/>
    <w:rsid w:val="003D674B"/>
    <w:rsid w:val="003E4816"/>
    <w:rsid w:val="003F020A"/>
    <w:rsid w:val="003F3698"/>
    <w:rsid w:val="003F4BB4"/>
    <w:rsid w:val="003F4EA8"/>
    <w:rsid w:val="00401446"/>
    <w:rsid w:val="0040668B"/>
    <w:rsid w:val="00406C76"/>
    <w:rsid w:val="004429AA"/>
    <w:rsid w:val="00465931"/>
    <w:rsid w:val="00474423"/>
    <w:rsid w:val="004808ED"/>
    <w:rsid w:val="00481D2C"/>
    <w:rsid w:val="0048526D"/>
    <w:rsid w:val="004958D1"/>
    <w:rsid w:val="004A1679"/>
    <w:rsid w:val="004A3B8F"/>
    <w:rsid w:val="004A5F2C"/>
    <w:rsid w:val="004C6E8F"/>
    <w:rsid w:val="004D05B7"/>
    <w:rsid w:val="004E00D8"/>
    <w:rsid w:val="00501BB6"/>
    <w:rsid w:val="00502880"/>
    <w:rsid w:val="00503895"/>
    <w:rsid w:val="00517ADD"/>
    <w:rsid w:val="005211F8"/>
    <w:rsid w:val="0053025B"/>
    <w:rsid w:val="00532D7F"/>
    <w:rsid w:val="00535138"/>
    <w:rsid w:val="00544072"/>
    <w:rsid w:val="005516D5"/>
    <w:rsid w:val="00564A20"/>
    <w:rsid w:val="00593587"/>
    <w:rsid w:val="00593B86"/>
    <w:rsid w:val="00596E39"/>
    <w:rsid w:val="00597580"/>
    <w:rsid w:val="00597FD9"/>
    <w:rsid w:val="005A52C9"/>
    <w:rsid w:val="005B4F7F"/>
    <w:rsid w:val="005C408B"/>
    <w:rsid w:val="005C637B"/>
    <w:rsid w:val="005D5060"/>
    <w:rsid w:val="005D54A0"/>
    <w:rsid w:val="005E4C23"/>
    <w:rsid w:val="005F4EE2"/>
    <w:rsid w:val="00604C16"/>
    <w:rsid w:val="0060535A"/>
    <w:rsid w:val="00617EE9"/>
    <w:rsid w:val="0062686C"/>
    <w:rsid w:val="00627E34"/>
    <w:rsid w:val="00630ACE"/>
    <w:rsid w:val="00632A59"/>
    <w:rsid w:val="00660B08"/>
    <w:rsid w:val="006673BB"/>
    <w:rsid w:val="00684A50"/>
    <w:rsid w:val="00687730"/>
    <w:rsid w:val="00693124"/>
    <w:rsid w:val="006A1F24"/>
    <w:rsid w:val="006C0A3F"/>
    <w:rsid w:val="006C5541"/>
    <w:rsid w:val="006E1B50"/>
    <w:rsid w:val="006E2054"/>
    <w:rsid w:val="006E31B2"/>
    <w:rsid w:val="006E4F7C"/>
    <w:rsid w:val="006E5AA2"/>
    <w:rsid w:val="007010DD"/>
    <w:rsid w:val="0070166B"/>
    <w:rsid w:val="007044C6"/>
    <w:rsid w:val="007052B1"/>
    <w:rsid w:val="007063D2"/>
    <w:rsid w:val="00710D59"/>
    <w:rsid w:val="00716C25"/>
    <w:rsid w:val="00720C01"/>
    <w:rsid w:val="00722787"/>
    <w:rsid w:val="00726C09"/>
    <w:rsid w:val="00727D0A"/>
    <w:rsid w:val="00730346"/>
    <w:rsid w:val="007326AD"/>
    <w:rsid w:val="007328BC"/>
    <w:rsid w:val="00735089"/>
    <w:rsid w:val="00740007"/>
    <w:rsid w:val="007424CF"/>
    <w:rsid w:val="0075560C"/>
    <w:rsid w:val="00756402"/>
    <w:rsid w:val="00757C99"/>
    <w:rsid w:val="00757E4B"/>
    <w:rsid w:val="0076138F"/>
    <w:rsid w:val="00761705"/>
    <w:rsid w:val="00763B59"/>
    <w:rsid w:val="00766C86"/>
    <w:rsid w:val="00780D12"/>
    <w:rsid w:val="0078596E"/>
    <w:rsid w:val="007863B6"/>
    <w:rsid w:val="00791689"/>
    <w:rsid w:val="007A7481"/>
    <w:rsid w:val="007B7A99"/>
    <w:rsid w:val="007C0200"/>
    <w:rsid w:val="007C5C06"/>
    <w:rsid w:val="007C64C7"/>
    <w:rsid w:val="007D01B8"/>
    <w:rsid w:val="007F7948"/>
    <w:rsid w:val="00811639"/>
    <w:rsid w:val="00812CAB"/>
    <w:rsid w:val="0081467E"/>
    <w:rsid w:val="008201FA"/>
    <w:rsid w:val="00835BB5"/>
    <w:rsid w:val="0084062D"/>
    <w:rsid w:val="008454F0"/>
    <w:rsid w:val="008462A5"/>
    <w:rsid w:val="00847DA5"/>
    <w:rsid w:val="0086170A"/>
    <w:rsid w:val="00864642"/>
    <w:rsid w:val="00872197"/>
    <w:rsid w:val="00882938"/>
    <w:rsid w:val="0088642F"/>
    <w:rsid w:val="00896E8A"/>
    <w:rsid w:val="0089709A"/>
    <w:rsid w:val="008A25F0"/>
    <w:rsid w:val="008A6B82"/>
    <w:rsid w:val="008B1C23"/>
    <w:rsid w:val="008B2202"/>
    <w:rsid w:val="008B238C"/>
    <w:rsid w:val="008B6DC3"/>
    <w:rsid w:val="008D52EF"/>
    <w:rsid w:val="008E38C8"/>
    <w:rsid w:val="008F31D7"/>
    <w:rsid w:val="008F4C87"/>
    <w:rsid w:val="008F5119"/>
    <w:rsid w:val="008F59AC"/>
    <w:rsid w:val="009108B1"/>
    <w:rsid w:val="00920337"/>
    <w:rsid w:val="009222DF"/>
    <w:rsid w:val="009275F0"/>
    <w:rsid w:val="009310B0"/>
    <w:rsid w:val="0093395B"/>
    <w:rsid w:val="00934FDF"/>
    <w:rsid w:val="00937C33"/>
    <w:rsid w:val="00942B17"/>
    <w:rsid w:val="009501F1"/>
    <w:rsid w:val="009508AB"/>
    <w:rsid w:val="009528FE"/>
    <w:rsid w:val="009556EC"/>
    <w:rsid w:val="00962651"/>
    <w:rsid w:val="0096464C"/>
    <w:rsid w:val="009721C2"/>
    <w:rsid w:val="009754C4"/>
    <w:rsid w:val="009922ED"/>
    <w:rsid w:val="00992B31"/>
    <w:rsid w:val="009974D5"/>
    <w:rsid w:val="009A33F2"/>
    <w:rsid w:val="009B488F"/>
    <w:rsid w:val="009C19A9"/>
    <w:rsid w:val="009D0E4E"/>
    <w:rsid w:val="009D26FB"/>
    <w:rsid w:val="009E00BB"/>
    <w:rsid w:val="009E1787"/>
    <w:rsid w:val="009F3B27"/>
    <w:rsid w:val="009F44D0"/>
    <w:rsid w:val="009F68B8"/>
    <w:rsid w:val="00A06661"/>
    <w:rsid w:val="00A07B8C"/>
    <w:rsid w:val="00A15629"/>
    <w:rsid w:val="00A33B3E"/>
    <w:rsid w:val="00A363E9"/>
    <w:rsid w:val="00A454D3"/>
    <w:rsid w:val="00A460F3"/>
    <w:rsid w:val="00A50306"/>
    <w:rsid w:val="00A5360D"/>
    <w:rsid w:val="00A54B8C"/>
    <w:rsid w:val="00A56834"/>
    <w:rsid w:val="00A613E4"/>
    <w:rsid w:val="00A62220"/>
    <w:rsid w:val="00A657A5"/>
    <w:rsid w:val="00A67ADB"/>
    <w:rsid w:val="00A73D8E"/>
    <w:rsid w:val="00A8324D"/>
    <w:rsid w:val="00A84C32"/>
    <w:rsid w:val="00A85B96"/>
    <w:rsid w:val="00AA710B"/>
    <w:rsid w:val="00AB0326"/>
    <w:rsid w:val="00AB14A4"/>
    <w:rsid w:val="00AB2BD7"/>
    <w:rsid w:val="00AB6BC3"/>
    <w:rsid w:val="00AC25C7"/>
    <w:rsid w:val="00AD45FC"/>
    <w:rsid w:val="00AF06DE"/>
    <w:rsid w:val="00B01254"/>
    <w:rsid w:val="00B04633"/>
    <w:rsid w:val="00B178C8"/>
    <w:rsid w:val="00B23FA2"/>
    <w:rsid w:val="00B3015F"/>
    <w:rsid w:val="00B342F4"/>
    <w:rsid w:val="00B42988"/>
    <w:rsid w:val="00B45626"/>
    <w:rsid w:val="00B52C55"/>
    <w:rsid w:val="00B56E38"/>
    <w:rsid w:val="00B6291D"/>
    <w:rsid w:val="00B66514"/>
    <w:rsid w:val="00B67609"/>
    <w:rsid w:val="00B738BF"/>
    <w:rsid w:val="00B8393D"/>
    <w:rsid w:val="00B83C12"/>
    <w:rsid w:val="00B87977"/>
    <w:rsid w:val="00B92FE3"/>
    <w:rsid w:val="00B956C0"/>
    <w:rsid w:val="00BA1C5E"/>
    <w:rsid w:val="00BA2732"/>
    <w:rsid w:val="00BA58FA"/>
    <w:rsid w:val="00BC1C87"/>
    <w:rsid w:val="00BC5066"/>
    <w:rsid w:val="00BD15AE"/>
    <w:rsid w:val="00BD547D"/>
    <w:rsid w:val="00BD77B3"/>
    <w:rsid w:val="00BE335D"/>
    <w:rsid w:val="00BE6985"/>
    <w:rsid w:val="00BF41D4"/>
    <w:rsid w:val="00C1641E"/>
    <w:rsid w:val="00C2186F"/>
    <w:rsid w:val="00C22FB7"/>
    <w:rsid w:val="00C23467"/>
    <w:rsid w:val="00C32797"/>
    <w:rsid w:val="00C34D2E"/>
    <w:rsid w:val="00C56ED4"/>
    <w:rsid w:val="00C60D94"/>
    <w:rsid w:val="00C73F38"/>
    <w:rsid w:val="00C81270"/>
    <w:rsid w:val="00C84386"/>
    <w:rsid w:val="00C85689"/>
    <w:rsid w:val="00C872AF"/>
    <w:rsid w:val="00C91ACA"/>
    <w:rsid w:val="00C91D43"/>
    <w:rsid w:val="00C91EB1"/>
    <w:rsid w:val="00C92193"/>
    <w:rsid w:val="00CA1BB6"/>
    <w:rsid w:val="00CC21B1"/>
    <w:rsid w:val="00CC27AA"/>
    <w:rsid w:val="00CC5D42"/>
    <w:rsid w:val="00CD7B72"/>
    <w:rsid w:val="00CE0D0F"/>
    <w:rsid w:val="00CE4DAF"/>
    <w:rsid w:val="00CE67AC"/>
    <w:rsid w:val="00D00C57"/>
    <w:rsid w:val="00D139F8"/>
    <w:rsid w:val="00D159E7"/>
    <w:rsid w:val="00D24E68"/>
    <w:rsid w:val="00D25113"/>
    <w:rsid w:val="00D4006D"/>
    <w:rsid w:val="00D43047"/>
    <w:rsid w:val="00D43F32"/>
    <w:rsid w:val="00D5797C"/>
    <w:rsid w:val="00D6235C"/>
    <w:rsid w:val="00D64035"/>
    <w:rsid w:val="00D777EB"/>
    <w:rsid w:val="00D8034A"/>
    <w:rsid w:val="00D811B4"/>
    <w:rsid w:val="00D8770C"/>
    <w:rsid w:val="00D87774"/>
    <w:rsid w:val="00D90C9E"/>
    <w:rsid w:val="00D93007"/>
    <w:rsid w:val="00D94114"/>
    <w:rsid w:val="00D97013"/>
    <w:rsid w:val="00DA1230"/>
    <w:rsid w:val="00DA20AF"/>
    <w:rsid w:val="00DD18DE"/>
    <w:rsid w:val="00DD3A58"/>
    <w:rsid w:val="00DE01D6"/>
    <w:rsid w:val="00DF3961"/>
    <w:rsid w:val="00DF3A81"/>
    <w:rsid w:val="00E01503"/>
    <w:rsid w:val="00E22F28"/>
    <w:rsid w:val="00E303A0"/>
    <w:rsid w:val="00E30755"/>
    <w:rsid w:val="00E3737C"/>
    <w:rsid w:val="00E44178"/>
    <w:rsid w:val="00E4741D"/>
    <w:rsid w:val="00E476C2"/>
    <w:rsid w:val="00E57C06"/>
    <w:rsid w:val="00E64B6D"/>
    <w:rsid w:val="00E66EF8"/>
    <w:rsid w:val="00E73518"/>
    <w:rsid w:val="00E77D17"/>
    <w:rsid w:val="00E77DE5"/>
    <w:rsid w:val="00E8078E"/>
    <w:rsid w:val="00E82481"/>
    <w:rsid w:val="00E87570"/>
    <w:rsid w:val="00E91077"/>
    <w:rsid w:val="00E92CAC"/>
    <w:rsid w:val="00EA14DC"/>
    <w:rsid w:val="00EC38C6"/>
    <w:rsid w:val="00EC3E7A"/>
    <w:rsid w:val="00EC47FE"/>
    <w:rsid w:val="00EC6CA3"/>
    <w:rsid w:val="00ED4A04"/>
    <w:rsid w:val="00ED62EF"/>
    <w:rsid w:val="00ED6912"/>
    <w:rsid w:val="00EE639D"/>
    <w:rsid w:val="00EF019B"/>
    <w:rsid w:val="00EF197A"/>
    <w:rsid w:val="00EF69F8"/>
    <w:rsid w:val="00F10F6E"/>
    <w:rsid w:val="00F120BB"/>
    <w:rsid w:val="00F137F3"/>
    <w:rsid w:val="00F1704B"/>
    <w:rsid w:val="00F1710A"/>
    <w:rsid w:val="00F30A8D"/>
    <w:rsid w:val="00F36D35"/>
    <w:rsid w:val="00F42295"/>
    <w:rsid w:val="00F62F20"/>
    <w:rsid w:val="00F66149"/>
    <w:rsid w:val="00F7003F"/>
    <w:rsid w:val="00F71343"/>
    <w:rsid w:val="00F71B20"/>
    <w:rsid w:val="00F80977"/>
    <w:rsid w:val="00F80F85"/>
    <w:rsid w:val="00F941E7"/>
    <w:rsid w:val="00FA1174"/>
    <w:rsid w:val="00FA7E48"/>
    <w:rsid w:val="00FB3BDC"/>
    <w:rsid w:val="00FB3D1E"/>
    <w:rsid w:val="00FC0855"/>
    <w:rsid w:val="00FC1D57"/>
    <w:rsid w:val="00FC2C7B"/>
    <w:rsid w:val="00FD46F9"/>
    <w:rsid w:val="00FE4688"/>
    <w:rsid w:val="00FE4737"/>
    <w:rsid w:val="00FE4C39"/>
    <w:rsid w:val="00FF2F5C"/>
    <w:rsid w:val="00FF3F3A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0234"/>
  <w15:docId w15:val="{C680F2B8-8738-4CC9-A7DF-C65511B2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87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22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22FB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5C7"/>
    <w:rPr>
      <w:rFonts w:ascii="Segoe UI" w:eastAsia="Arial" w:hAnsi="Segoe UI" w:cs="Segoe UI"/>
      <w:color w:val="000000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7328B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C5C06"/>
  </w:style>
  <w:style w:type="character" w:customStyle="1" w:styleId="Ulstomtale1">
    <w:name w:val="Uløst omtale1"/>
    <w:basedOn w:val="Standardskrifttypeiafsnit"/>
    <w:uiPriority w:val="99"/>
    <w:semiHidden/>
    <w:unhideWhenUsed/>
    <w:rsid w:val="00FA11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640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3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69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9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5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52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182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8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2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201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68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3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9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68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1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info@alsgokartklub.dk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sa@nordfiber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art-racing-vojens.dk" TargetMode="External"/><Relationship Id="rId20" Type="http://schemas.openxmlformats.org/officeDocument/2006/relationships/hyperlink" Target="https://www.google.com/search?rlz=1C1PQHA_enDK624DK624&amp;q=hotel+vissenbjerg+storkro+telefon&amp;ludocid=13856056005494049772&amp;sa=X&amp;ved=2ahUKEwj1k4C4ur3hAhXw-SoKHdCvBfcQ6BMwFXoECBUQ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meretefr@webspeed.dk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google.com/search?rlz=1C1PQHA_enDK624DK624&amp;q=fjelsted+skov+kro+telefon&amp;ludocid=17967144994556332068&amp;sa=X&amp;ved=2ahUKEwjTqPGWu73hAhUKxcQBHc1yBQQQ6BMwEnoECBYQ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info@grindstedgokartklub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1046-0641-4002-BB2E-5C0F65A3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6344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Bestseller A/S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Faelles</dc:creator>
  <cp:lastModifiedBy>Børge Holm</cp:lastModifiedBy>
  <cp:revision>2</cp:revision>
  <cp:lastPrinted>2020-01-12T09:00:00Z</cp:lastPrinted>
  <dcterms:created xsi:type="dcterms:W3CDTF">2021-09-17T20:17:00Z</dcterms:created>
  <dcterms:modified xsi:type="dcterms:W3CDTF">2021-09-17T20:17:00Z</dcterms:modified>
</cp:coreProperties>
</file>